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C050" w14:textId="77777777" w:rsidR="00353800" w:rsidRPr="00D51CEF" w:rsidRDefault="00353800" w:rsidP="00353800">
      <w:pPr>
        <w:pStyle w:val="Title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NATJECANJE UČENIKA/CA IZ OBRAZOVNOG SEKTORA</w:t>
      </w:r>
    </w:p>
    <w:p w14:paraId="66C29F5E" w14:textId="77777777" w:rsidR="00353800" w:rsidRPr="00D51CEF" w:rsidRDefault="00353800" w:rsidP="00353800">
      <w:pPr>
        <w:pStyle w:val="Title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EKONOMIJA, TRGOVINA I</w:t>
      </w:r>
    </w:p>
    <w:p w14:paraId="5368BEFA" w14:textId="77777777" w:rsidR="00353800" w:rsidRPr="00D51CEF" w:rsidRDefault="00353800" w:rsidP="00353800">
      <w:pPr>
        <w:pStyle w:val="Title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POSLOVNA ADMINISTRACIJA –</w:t>
      </w:r>
    </w:p>
    <w:p w14:paraId="747350E3" w14:textId="77777777" w:rsidR="00353800" w:rsidRPr="00D51CEF" w:rsidRDefault="00353800" w:rsidP="00353800">
      <w:pPr>
        <w:pStyle w:val="Title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EKONOMIJA</w:t>
      </w:r>
    </w:p>
    <w:p w14:paraId="06F30D07" w14:textId="77777777" w:rsidR="00353800" w:rsidRPr="00D51CEF" w:rsidRDefault="00353800" w:rsidP="00353800">
      <w:pPr>
        <w:pStyle w:val="Title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Disciplina RAČUNOVODSTVO</w:t>
      </w:r>
    </w:p>
    <w:p w14:paraId="3547830F" w14:textId="77777777" w:rsidR="00353800" w:rsidRPr="00D51CEF" w:rsidRDefault="00353800" w:rsidP="00353800">
      <w:pPr>
        <w:jc w:val="center"/>
        <w:rPr>
          <w:rFonts w:asciiTheme="minorHAnsi" w:hAnsiTheme="minorHAnsi"/>
          <w:bCs/>
          <w:sz w:val="28"/>
          <w:szCs w:val="28"/>
        </w:rPr>
      </w:pPr>
    </w:p>
    <w:p w14:paraId="137BB529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 xml:space="preserve">Natjecanje učenika/ca iz nastavnog predmeta </w:t>
      </w:r>
      <w:r w:rsidRPr="00D51CEF">
        <w:rPr>
          <w:rFonts w:asciiTheme="minorHAnsi" w:hAnsiTheme="minorHAnsi"/>
          <w:b/>
          <w:bCs/>
          <w:sz w:val="28"/>
          <w:szCs w:val="28"/>
        </w:rPr>
        <w:t>Računovodstvo</w:t>
      </w:r>
      <w:r w:rsidRPr="00D51CEF">
        <w:rPr>
          <w:rFonts w:asciiTheme="minorHAnsi" w:hAnsiTheme="minorHAnsi"/>
          <w:sz w:val="28"/>
          <w:szCs w:val="28"/>
        </w:rPr>
        <w:t xml:space="preserve"> organiziraju i provode Ministarstvo znanosti</w:t>
      </w:r>
      <w:r>
        <w:rPr>
          <w:rFonts w:asciiTheme="minorHAnsi" w:hAnsiTheme="minorHAnsi"/>
          <w:sz w:val="28"/>
          <w:szCs w:val="28"/>
        </w:rPr>
        <w:t xml:space="preserve"> i </w:t>
      </w:r>
      <w:r w:rsidRPr="00D51CEF">
        <w:rPr>
          <w:rFonts w:asciiTheme="minorHAnsi" w:hAnsiTheme="minorHAnsi"/>
          <w:sz w:val="28"/>
          <w:szCs w:val="28"/>
        </w:rPr>
        <w:t>obrazovanja, Agencija za strukovno obrazovanje i obrazovanje odraslih, Hrvatska zajednica računovođa i financijskih djelatnika, Državno povjerenstvo i Škola domaćin.</w:t>
      </w:r>
    </w:p>
    <w:p w14:paraId="0BE1B027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6C2F7BDE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74AFDA39" w14:textId="77777777" w:rsidR="00353800" w:rsidRPr="00D51CEF" w:rsidRDefault="00353800" w:rsidP="00353800">
      <w:pPr>
        <w:jc w:val="center"/>
        <w:rPr>
          <w:rFonts w:asciiTheme="minorHAnsi" w:hAnsiTheme="minorHAnsi"/>
          <w:b/>
          <w:sz w:val="28"/>
          <w:szCs w:val="28"/>
        </w:rPr>
      </w:pPr>
      <w:r w:rsidRPr="00D51CEF">
        <w:rPr>
          <w:rFonts w:asciiTheme="minorHAnsi" w:hAnsiTheme="minorHAnsi"/>
          <w:b/>
          <w:sz w:val="28"/>
          <w:szCs w:val="28"/>
        </w:rPr>
        <w:t>Sjedište i adresa Državnog povjerenstva:</w:t>
      </w:r>
    </w:p>
    <w:p w14:paraId="1953B02D" w14:textId="77777777" w:rsidR="00353800" w:rsidRPr="00D51CEF" w:rsidRDefault="00353800" w:rsidP="00353800">
      <w:pPr>
        <w:jc w:val="center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Agencija za strukovno obrazovanje i obrazovanje odraslih</w:t>
      </w:r>
    </w:p>
    <w:p w14:paraId="3A9A5E61" w14:textId="77777777" w:rsidR="00353800" w:rsidRPr="00D51CEF" w:rsidRDefault="00353800" w:rsidP="00353800">
      <w:pPr>
        <w:jc w:val="center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Odjel za razvoj i osiguranje kvalitete sustava strukovnog obrazovanja</w:t>
      </w:r>
    </w:p>
    <w:p w14:paraId="4F237346" w14:textId="77777777" w:rsidR="00353800" w:rsidRPr="00D51CEF" w:rsidRDefault="00353800" w:rsidP="00353800">
      <w:pPr>
        <w:jc w:val="center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10000 Zagreb, Radnička cesta 37b</w:t>
      </w:r>
    </w:p>
    <w:p w14:paraId="1E0A1B93" w14:textId="77777777" w:rsidR="00353800" w:rsidRPr="00D51CEF" w:rsidRDefault="00353800" w:rsidP="0035380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4D09366" w14:textId="77777777" w:rsidR="00353800" w:rsidRPr="00D51CEF" w:rsidRDefault="00353800" w:rsidP="0035380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0B35DFC" w14:textId="77777777" w:rsidR="00353800" w:rsidRPr="00D51CEF" w:rsidRDefault="00353800" w:rsidP="00353800">
      <w:pPr>
        <w:jc w:val="center"/>
        <w:rPr>
          <w:rFonts w:asciiTheme="minorHAnsi" w:hAnsiTheme="minorHAnsi"/>
          <w:b/>
          <w:sz w:val="28"/>
          <w:szCs w:val="28"/>
        </w:rPr>
      </w:pPr>
      <w:r w:rsidRPr="00D51CEF">
        <w:rPr>
          <w:rFonts w:asciiTheme="minorHAnsi" w:hAnsiTheme="minorHAnsi"/>
          <w:b/>
          <w:sz w:val="28"/>
          <w:szCs w:val="28"/>
        </w:rPr>
        <w:t>Tajnica Državnog povjerenstva:</w:t>
      </w:r>
    </w:p>
    <w:p w14:paraId="0C2973A7" w14:textId="77777777" w:rsidR="00353800" w:rsidRPr="00D51CEF" w:rsidRDefault="00353800" w:rsidP="00353800">
      <w:pPr>
        <w:jc w:val="center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Nina Kuljiš Palac, prof., viša stručna savjetnica u</w:t>
      </w:r>
    </w:p>
    <w:p w14:paraId="2D467EBF" w14:textId="77777777" w:rsidR="00353800" w:rsidRPr="00D51CEF" w:rsidRDefault="00353800" w:rsidP="00353800">
      <w:pPr>
        <w:jc w:val="center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Agenciji za strukovno obrazovanje i obrazovanje odraslih</w:t>
      </w:r>
    </w:p>
    <w:p w14:paraId="04793E41" w14:textId="77777777" w:rsidR="00353800" w:rsidRPr="00D51CEF" w:rsidRDefault="00353800" w:rsidP="00353800">
      <w:pPr>
        <w:jc w:val="center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10000 Zagreb, Radnička cesta 39</w:t>
      </w:r>
    </w:p>
    <w:p w14:paraId="3A56076D" w14:textId="77777777" w:rsidR="00353800" w:rsidRPr="00D51CEF" w:rsidRDefault="00353800" w:rsidP="00353800">
      <w:pPr>
        <w:jc w:val="center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telefon: 01/ 6126 790, telefaks: 01/ 6126 606</w:t>
      </w:r>
    </w:p>
    <w:p w14:paraId="1167A2D6" w14:textId="77777777" w:rsidR="00353800" w:rsidRPr="00D51CEF" w:rsidRDefault="00353800" w:rsidP="00353800">
      <w:pPr>
        <w:jc w:val="both"/>
        <w:rPr>
          <w:rFonts w:asciiTheme="minorHAnsi" w:hAnsiTheme="minorHAnsi"/>
          <w:b/>
          <w:sz w:val="28"/>
          <w:szCs w:val="28"/>
        </w:rPr>
      </w:pPr>
    </w:p>
    <w:p w14:paraId="4FDEB519" w14:textId="77777777" w:rsidR="00353800" w:rsidRPr="00D51CEF" w:rsidRDefault="00353800" w:rsidP="00353800">
      <w:pPr>
        <w:jc w:val="both"/>
        <w:rPr>
          <w:rFonts w:asciiTheme="minorHAnsi" w:hAnsiTheme="minorHAnsi"/>
          <w:b/>
          <w:sz w:val="28"/>
          <w:szCs w:val="28"/>
        </w:rPr>
      </w:pPr>
    </w:p>
    <w:p w14:paraId="2DD65341" w14:textId="77777777" w:rsidR="00353800" w:rsidRPr="00D51CEF" w:rsidRDefault="00353800" w:rsidP="00353800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4641"/>
      </w:tblGrid>
      <w:tr w:rsidR="00353800" w:rsidRPr="00D51CEF" w14:paraId="39997B2A" w14:textId="77777777" w:rsidTr="007645F6">
        <w:tc>
          <w:tcPr>
            <w:tcW w:w="4799" w:type="dxa"/>
            <w:shd w:val="clear" w:color="auto" w:fill="auto"/>
          </w:tcPr>
          <w:p w14:paraId="1244AFEB" w14:textId="77777777" w:rsidR="00353800" w:rsidRPr="00D51CEF" w:rsidRDefault="00353800" w:rsidP="007645F6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/>
                <w:caps/>
                <w:sz w:val="28"/>
                <w:szCs w:val="28"/>
              </w:rPr>
              <w:t>Vremenik</w:t>
            </w:r>
            <w:r w:rsidRPr="00D51CEF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  <w:tc>
          <w:tcPr>
            <w:tcW w:w="4800" w:type="dxa"/>
            <w:shd w:val="clear" w:color="auto" w:fill="auto"/>
          </w:tcPr>
          <w:p w14:paraId="701D92E6" w14:textId="77777777" w:rsidR="00353800" w:rsidRPr="00D51CEF" w:rsidRDefault="00353800" w:rsidP="007645F6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353800" w:rsidRPr="00D51CEF" w14:paraId="3A7D2C70" w14:textId="77777777" w:rsidTr="007645F6">
        <w:tc>
          <w:tcPr>
            <w:tcW w:w="4799" w:type="dxa"/>
            <w:shd w:val="clear" w:color="auto" w:fill="auto"/>
          </w:tcPr>
          <w:p w14:paraId="5016CC9A" w14:textId="77777777" w:rsidR="00353800" w:rsidRPr="00D51CEF" w:rsidRDefault="00353800" w:rsidP="007645F6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/>
                <w:sz w:val="28"/>
                <w:szCs w:val="28"/>
              </w:rPr>
              <w:t>školska natjecanja:</w:t>
            </w:r>
          </w:p>
        </w:tc>
        <w:tc>
          <w:tcPr>
            <w:tcW w:w="4800" w:type="dxa"/>
            <w:shd w:val="clear" w:color="auto" w:fill="auto"/>
          </w:tcPr>
          <w:p w14:paraId="15B421B0" w14:textId="77777777" w:rsidR="00353800" w:rsidRPr="00D51CEF" w:rsidRDefault="00353800" w:rsidP="007645F6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/>
                <w:sz w:val="28"/>
                <w:szCs w:val="28"/>
              </w:rPr>
              <w:t>27. siječnja 2017.</w:t>
            </w:r>
          </w:p>
        </w:tc>
      </w:tr>
      <w:tr w:rsidR="00353800" w:rsidRPr="00D51CEF" w14:paraId="004C8996" w14:textId="77777777" w:rsidTr="007645F6">
        <w:tc>
          <w:tcPr>
            <w:tcW w:w="4799" w:type="dxa"/>
            <w:shd w:val="clear" w:color="auto" w:fill="auto"/>
          </w:tcPr>
          <w:p w14:paraId="6F1E93CF" w14:textId="77777777" w:rsidR="00353800" w:rsidRPr="00D51CEF" w:rsidRDefault="00353800" w:rsidP="007645F6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/>
                <w:sz w:val="28"/>
                <w:szCs w:val="28"/>
              </w:rPr>
              <w:t>županijska/međužupanijska natjecanja:</w:t>
            </w:r>
          </w:p>
        </w:tc>
        <w:tc>
          <w:tcPr>
            <w:tcW w:w="4800" w:type="dxa"/>
            <w:shd w:val="clear" w:color="auto" w:fill="auto"/>
          </w:tcPr>
          <w:p w14:paraId="03196536" w14:textId="77777777" w:rsidR="00353800" w:rsidRPr="00D51CEF" w:rsidRDefault="00353800" w:rsidP="007645F6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/>
                <w:sz w:val="28"/>
                <w:szCs w:val="28"/>
              </w:rPr>
              <w:t>28. veljače 2017.</w:t>
            </w:r>
          </w:p>
        </w:tc>
      </w:tr>
      <w:tr w:rsidR="00353800" w:rsidRPr="00D51CEF" w14:paraId="55810E3D" w14:textId="77777777" w:rsidTr="007645F6">
        <w:tc>
          <w:tcPr>
            <w:tcW w:w="4799" w:type="dxa"/>
            <w:shd w:val="clear" w:color="auto" w:fill="auto"/>
          </w:tcPr>
          <w:p w14:paraId="1346DF1E" w14:textId="77777777" w:rsidR="00353800" w:rsidRPr="00D51CEF" w:rsidRDefault="00353800" w:rsidP="007645F6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/>
                <w:sz w:val="28"/>
                <w:szCs w:val="28"/>
              </w:rPr>
              <w:t>državno natjecanje:</w:t>
            </w:r>
          </w:p>
        </w:tc>
        <w:tc>
          <w:tcPr>
            <w:tcW w:w="4800" w:type="dxa"/>
            <w:shd w:val="clear" w:color="auto" w:fill="auto"/>
          </w:tcPr>
          <w:p w14:paraId="20EA3F09" w14:textId="77777777" w:rsidR="00353800" w:rsidRPr="00D51CEF" w:rsidRDefault="00353800" w:rsidP="007645F6">
            <w:pPr>
              <w:jc w:val="right"/>
              <w:rPr>
                <w:rFonts w:asciiTheme="minorHAnsi" w:hAnsiTheme="minorHAnsi"/>
                <w:bCs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/>
                <w:sz w:val="28"/>
                <w:szCs w:val="28"/>
              </w:rPr>
              <w:t>10.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D51CEF">
              <w:rPr>
                <w:rFonts w:asciiTheme="minorHAnsi" w:hAnsiTheme="minorHAnsi"/>
                <w:b/>
                <w:sz w:val="28"/>
                <w:szCs w:val="28"/>
              </w:rPr>
              <w:t>- 12. travnja 2017.</w:t>
            </w:r>
          </w:p>
        </w:tc>
      </w:tr>
    </w:tbl>
    <w:p w14:paraId="530C2F6C" w14:textId="77777777" w:rsidR="00353800" w:rsidRPr="00D51CEF" w:rsidRDefault="00353800" w:rsidP="00353800">
      <w:pPr>
        <w:jc w:val="both"/>
        <w:rPr>
          <w:rFonts w:asciiTheme="minorHAnsi" w:hAnsiTheme="minorHAnsi"/>
          <w:bCs/>
          <w:sz w:val="28"/>
          <w:szCs w:val="28"/>
        </w:rPr>
      </w:pPr>
    </w:p>
    <w:p w14:paraId="15842657" w14:textId="77777777" w:rsidR="00353800" w:rsidRPr="00D51CEF" w:rsidRDefault="00353800" w:rsidP="00353800">
      <w:pPr>
        <w:jc w:val="both"/>
        <w:rPr>
          <w:rFonts w:asciiTheme="minorHAnsi" w:hAnsiTheme="minorHAnsi"/>
          <w:b/>
          <w:sz w:val="28"/>
          <w:szCs w:val="28"/>
        </w:rPr>
      </w:pPr>
      <w:r w:rsidRPr="00D51CEF">
        <w:rPr>
          <w:rFonts w:asciiTheme="minorHAnsi" w:hAnsiTheme="minorHAnsi"/>
          <w:b/>
          <w:sz w:val="28"/>
          <w:szCs w:val="28"/>
        </w:rPr>
        <w:tab/>
      </w:r>
      <w:r w:rsidRPr="00D51CEF">
        <w:rPr>
          <w:rFonts w:asciiTheme="minorHAnsi" w:hAnsiTheme="minorHAnsi"/>
          <w:b/>
          <w:sz w:val="28"/>
          <w:szCs w:val="28"/>
        </w:rPr>
        <w:tab/>
      </w:r>
      <w:r w:rsidRPr="00D51CEF">
        <w:rPr>
          <w:rFonts w:asciiTheme="minorHAnsi" w:hAnsiTheme="minorHAnsi"/>
          <w:b/>
          <w:sz w:val="28"/>
          <w:szCs w:val="28"/>
        </w:rPr>
        <w:tab/>
        <w:t xml:space="preserve"> </w:t>
      </w:r>
      <w:r w:rsidRPr="00D51CEF">
        <w:rPr>
          <w:rFonts w:asciiTheme="minorHAnsi" w:hAnsiTheme="minorHAnsi"/>
          <w:b/>
          <w:sz w:val="28"/>
          <w:szCs w:val="28"/>
        </w:rPr>
        <w:tab/>
        <w:t xml:space="preserve"> </w:t>
      </w:r>
    </w:p>
    <w:p w14:paraId="09BFA4DC" w14:textId="77777777" w:rsidR="00353800" w:rsidRPr="00D51CEF" w:rsidRDefault="00353800" w:rsidP="00353800">
      <w:pPr>
        <w:jc w:val="both"/>
        <w:rPr>
          <w:rFonts w:asciiTheme="minorHAnsi" w:hAnsiTheme="minorHAnsi"/>
          <w:b/>
          <w:sz w:val="28"/>
          <w:szCs w:val="28"/>
        </w:rPr>
      </w:pPr>
    </w:p>
    <w:p w14:paraId="182449D1" w14:textId="77777777" w:rsidR="00353800" w:rsidRPr="00D51CEF" w:rsidRDefault="00353800" w:rsidP="00353800">
      <w:pPr>
        <w:pStyle w:val="Footer"/>
        <w:tabs>
          <w:tab w:val="clear" w:pos="4536"/>
          <w:tab w:val="clear" w:pos="9072"/>
        </w:tabs>
        <w:jc w:val="both"/>
        <w:rPr>
          <w:rFonts w:asciiTheme="minorHAnsi" w:hAnsiTheme="minorHAnsi"/>
          <w:bCs/>
          <w:sz w:val="28"/>
          <w:szCs w:val="28"/>
        </w:rPr>
      </w:pPr>
    </w:p>
    <w:p w14:paraId="43308BC0" w14:textId="77777777" w:rsidR="00353800" w:rsidRPr="00D51CEF" w:rsidRDefault="00353800" w:rsidP="00353800">
      <w:pPr>
        <w:jc w:val="center"/>
        <w:rPr>
          <w:rFonts w:asciiTheme="minorHAnsi" w:hAnsiTheme="minorHAnsi"/>
          <w:b/>
          <w:sz w:val="28"/>
          <w:szCs w:val="28"/>
        </w:rPr>
      </w:pPr>
      <w:r w:rsidRPr="00D51CEF">
        <w:rPr>
          <w:rFonts w:asciiTheme="minorHAnsi" w:hAnsiTheme="minorHAnsi"/>
          <w:b/>
          <w:sz w:val="28"/>
          <w:szCs w:val="28"/>
        </w:rPr>
        <w:t>Mjesto održavanja Državnog natjecanja:</w:t>
      </w:r>
    </w:p>
    <w:p w14:paraId="386E20C3" w14:textId="77777777" w:rsidR="00353800" w:rsidRPr="00D51CEF" w:rsidRDefault="00353800" w:rsidP="00353800">
      <w:pPr>
        <w:jc w:val="center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Ekonomsko-birotehnička i trgovačka škola Zadar</w:t>
      </w:r>
    </w:p>
    <w:p w14:paraId="73EBB4C6" w14:textId="77777777" w:rsidR="00353800" w:rsidRPr="00D51CEF" w:rsidRDefault="00353800" w:rsidP="00353800">
      <w:pPr>
        <w:jc w:val="center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 w:cs="Arial"/>
          <w:color w:val="666666"/>
          <w:sz w:val="28"/>
          <w:szCs w:val="28"/>
          <w:lang w:val="en-US"/>
        </w:rPr>
        <w:t>Antuna Gustava Matoša 40, 23 000 Zadar</w:t>
      </w:r>
    </w:p>
    <w:p w14:paraId="34830B43" w14:textId="77777777" w:rsidR="00353800" w:rsidRPr="00A35FA6" w:rsidRDefault="00353800" w:rsidP="00353800">
      <w:pPr>
        <w:jc w:val="center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 xml:space="preserve">Tel.: </w:t>
      </w:r>
      <w:r w:rsidRPr="00A35FA6">
        <w:rPr>
          <w:rFonts w:asciiTheme="minorHAnsi" w:hAnsiTheme="minorHAnsi" w:cs="Arial"/>
          <w:color w:val="666666"/>
          <w:sz w:val="28"/>
          <w:szCs w:val="28"/>
          <w:lang w:val="en-US"/>
        </w:rPr>
        <w:t>023/ 331 022; 023/ 331 221</w:t>
      </w:r>
    </w:p>
    <w:p w14:paraId="2253E295" w14:textId="77777777" w:rsidR="00353800" w:rsidRPr="00D51CEF" w:rsidRDefault="00353800" w:rsidP="00353800">
      <w:pPr>
        <w:jc w:val="center"/>
        <w:rPr>
          <w:rFonts w:asciiTheme="minorHAnsi" w:hAnsiTheme="minorHAnsi"/>
          <w:b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 xml:space="preserve">e-mail: </w:t>
      </w:r>
      <w:r w:rsidRPr="00D51CEF">
        <w:rPr>
          <w:rStyle w:val="Strong"/>
          <w:rFonts w:asciiTheme="minorHAnsi" w:hAnsiTheme="minorHAnsi" w:cs="Arial"/>
          <w:color w:val="666666"/>
          <w:sz w:val="28"/>
          <w:szCs w:val="28"/>
          <w:lang w:val="en-US"/>
        </w:rPr>
        <w:t>ekonomska@ebt-zadar.hr</w:t>
      </w:r>
    </w:p>
    <w:p w14:paraId="07282E6C" w14:textId="77777777" w:rsidR="00353800" w:rsidRPr="00D51CEF" w:rsidRDefault="00353800" w:rsidP="00353800">
      <w:pPr>
        <w:jc w:val="both"/>
        <w:rPr>
          <w:rFonts w:asciiTheme="minorHAnsi" w:hAnsiTheme="minorHAnsi"/>
          <w:b/>
          <w:sz w:val="28"/>
          <w:szCs w:val="28"/>
        </w:rPr>
      </w:pPr>
    </w:p>
    <w:p w14:paraId="2B8992DE" w14:textId="77777777" w:rsidR="00353800" w:rsidRPr="00D51CEF" w:rsidRDefault="00353800" w:rsidP="00353800">
      <w:pPr>
        <w:jc w:val="both"/>
        <w:rPr>
          <w:rFonts w:asciiTheme="minorHAnsi" w:hAnsiTheme="minorHAnsi"/>
          <w:bCs/>
          <w:sz w:val="28"/>
          <w:szCs w:val="28"/>
        </w:rPr>
      </w:pPr>
    </w:p>
    <w:p w14:paraId="57D419E0" w14:textId="77777777" w:rsidR="00353800" w:rsidRPr="00D51CEF" w:rsidRDefault="00353800" w:rsidP="00353800">
      <w:pPr>
        <w:pStyle w:val="Heading4"/>
        <w:jc w:val="both"/>
        <w:rPr>
          <w:rFonts w:asciiTheme="minorHAnsi" w:hAnsiTheme="minorHAnsi"/>
          <w:szCs w:val="28"/>
        </w:rPr>
      </w:pPr>
      <w:r w:rsidRPr="00D51CEF">
        <w:rPr>
          <w:rFonts w:asciiTheme="minorHAnsi" w:hAnsiTheme="minorHAnsi"/>
          <w:szCs w:val="28"/>
        </w:rPr>
        <w:t>CILJ</w:t>
      </w:r>
    </w:p>
    <w:p w14:paraId="7EF18E4C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13ECF758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D51CEF">
        <w:rPr>
          <w:rFonts w:asciiTheme="minorHAnsi" w:hAnsiTheme="minorHAnsi"/>
          <w:b w:val="0"/>
          <w:bCs w:val="0"/>
          <w:sz w:val="28"/>
          <w:szCs w:val="28"/>
        </w:rPr>
        <w:t>Razviti i poticati interes i sklonost učenika/ca za računovodstvenu i financijsku struku, poticati učenike/ce na nastavak ekonomskoga obrazovanja i uključivanja u gospodarsku praksu - računovodstveno-financijsku struku, povezivati ekonomske škole, ostvarivati bolju povezanost škola i gospodarske prakse.</w:t>
      </w:r>
    </w:p>
    <w:p w14:paraId="04D996A8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2A755A8A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731F19C0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0B2BCEBE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2AA70965" w14:textId="77777777" w:rsidR="00353800" w:rsidRPr="00D51CEF" w:rsidRDefault="00353800" w:rsidP="00353800">
      <w:pPr>
        <w:pStyle w:val="Heading4"/>
        <w:jc w:val="both"/>
        <w:rPr>
          <w:rFonts w:asciiTheme="minorHAnsi" w:hAnsiTheme="minorHAnsi"/>
          <w:szCs w:val="28"/>
        </w:rPr>
      </w:pPr>
      <w:r w:rsidRPr="00D51CEF">
        <w:rPr>
          <w:rFonts w:asciiTheme="minorHAnsi" w:hAnsiTheme="minorHAnsi"/>
          <w:szCs w:val="28"/>
        </w:rPr>
        <w:t>SADRŽAJ I RAZINE NATJECANJA</w:t>
      </w:r>
    </w:p>
    <w:p w14:paraId="65202E46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1E9C1151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D51CEF">
        <w:rPr>
          <w:rFonts w:asciiTheme="minorHAnsi" w:hAnsiTheme="minorHAnsi"/>
          <w:b w:val="0"/>
          <w:bCs w:val="0"/>
          <w:sz w:val="28"/>
          <w:szCs w:val="28"/>
        </w:rPr>
        <w:t xml:space="preserve">Područje natjecanja su propisane Izmjene i dopune posebnog stručnog dijela Nastavnog plana i programa za zanimanje </w:t>
      </w:r>
      <w:r>
        <w:rPr>
          <w:rFonts w:asciiTheme="minorHAnsi" w:hAnsiTheme="minorHAnsi"/>
          <w:b w:val="0"/>
          <w:bCs w:val="0"/>
          <w:sz w:val="28"/>
          <w:szCs w:val="28"/>
        </w:rPr>
        <w:t>e</w:t>
      </w:r>
      <w:r w:rsidRPr="007645F6">
        <w:rPr>
          <w:rFonts w:asciiTheme="minorHAnsi" w:hAnsiTheme="minorHAnsi"/>
          <w:b w:val="0"/>
          <w:bCs w:val="0"/>
          <w:sz w:val="28"/>
          <w:szCs w:val="28"/>
        </w:rPr>
        <w:t>konomist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 xml:space="preserve"> iz nastavnog predmeta Računovodstvo prema odobrenim udžbenicima Ministarstva znanosti</w:t>
      </w:r>
      <w:r>
        <w:rPr>
          <w:rFonts w:asciiTheme="minorHAnsi" w:hAnsiTheme="minorHAnsi"/>
          <w:b w:val="0"/>
          <w:bCs w:val="0"/>
          <w:sz w:val="28"/>
          <w:szCs w:val="28"/>
        </w:rPr>
        <w:t xml:space="preserve"> i 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>obrazovanja  od 1. do 4. razreda srednje ekonomske škole.</w:t>
      </w:r>
    </w:p>
    <w:p w14:paraId="64511AC1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D51CEF">
        <w:rPr>
          <w:rFonts w:asciiTheme="minorHAnsi" w:hAnsiTheme="minorHAnsi"/>
          <w:b w:val="0"/>
          <w:bCs w:val="0"/>
          <w:sz w:val="28"/>
          <w:szCs w:val="28"/>
        </w:rPr>
        <w:t>Natjecanje se održava na tri razine: Školska natjecanja, Županijska/Međužupanijska natjecanja i Državno natjecanje.</w:t>
      </w:r>
    </w:p>
    <w:p w14:paraId="167C3F26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378F50E6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Cs w:val="0"/>
          <w:sz w:val="28"/>
          <w:szCs w:val="28"/>
        </w:rPr>
      </w:pPr>
      <w:r w:rsidRPr="00D51CEF">
        <w:rPr>
          <w:rFonts w:asciiTheme="minorHAnsi" w:hAnsiTheme="minorHAnsi"/>
          <w:bCs w:val="0"/>
          <w:sz w:val="28"/>
          <w:szCs w:val="28"/>
        </w:rPr>
        <w:t xml:space="preserve">Članovi </w:t>
      </w:r>
      <w:r>
        <w:rPr>
          <w:rFonts w:asciiTheme="minorHAnsi" w:hAnsiTheme="minorHAnsi"/>
          <w:bCs w:val="0"/>
          <w:sz w:val="28"/>
          <w:szCs w:val="28"/>
        </w:rPr>
        <w:t>Š</w:t>
      </w:r>
      <w:r w:rsidRPr="00D51CEF">
        <w:rPr>
          <w:rFonts w:asciiTheme="minorHAnsi" w:hAnsiTheme="minorHAnsi"/>
          <w:bCs w:val="0"/>
          <w:sz w:val="28"/>
          <w:szCs w:val="28"/>
        </w:rPr>
        <w:t xml:space="preserve">kolskih, </w:t>
      </w:r>
      <w:r>
        <w:rPr>
          <w:rFonts w:asciiTheme="minorHAnsi" w:hAnsiTheme="minorHAnsi"/>
          <w:bCs w:val="0"/>
          <w:sz w:val="28"/>
          <w:szCs w:val="28"/>
        </w:rPr>
        <w:t>M</w:t>
      </w:r>
      <w:r w:rsidRPr="00D51CEF">
        <w:rPr>
          <w:rFonts w:asciiTheme="minorHAnsi" w:hAnsiTheme="minorHAnsi"/>
          <w:bCs w:val="0"/>
          <w:sz w:val="28"/>
          <w:szCs w:val="28"/>
        </w:rPr>
        <w:t>eđužupanijskih/</w:t>
      </w:r>
      <w:r>
        <w:rPr>
          <w:rFonts w:asciiTheme="minorHAnsi" w:hAnsiTheme="minorHAnsi"/>
          <w:bCs w:val="0"/>
          <w:sz w:val="28"/>
          <w:szCs w:val="28"/>
        </w:rPr>
        <w:t>Ž</w:t>
      </w:r>
      <w:r w:rsidRPr="00D51CEF">
        <w:rPr>
          <w:rFonts w:asciiTheme="minorHAnsi" w:hAnsiTheme="minorHAnsi"/>
          <w:bCs w:val="0"/>
          <w:sz w:val="28"/>
          <w:szCs w:val="28"/>
        </w:rPr>
        <w:t>upanijskih i Državnog povjerenstva ne  smiju biti mentori učenicima.</w:t>
      </w:r>
    </w:p>
    <w:p w14:paraId="101F54F5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1D0B06D5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4B11EC53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09A408EB" w14:textId="77777777" w:rsidR="00353800" w:rsidRPr="00D51CEF" w:rsidRDefault="00353800" w:rsidP="00353800">
      <w:pPr>
        <w:jc w:val="both"/>
        <w:rPr>
          <w:rFonts w:asciiTheme="minorHAnsi" w:hAnsiTheme="minorHAnsi"/>
          <w:b/>
          <w:sz w:val="28"/>
          <w:szCs w:val="28"/>
        </w:rPr>
      </w:pPr>
      <w:r w:rsidRPr="00D51CEF">
        <w:rPr>
          <w:rFonts w:asciiTheme="minorHAnsi" w:hAnsiTheme="minorHAnsi"/>
          <w:b/>
          <w:sz w:val="28"/>
          <w:szCs w:val="28"/>
        </w:rPr>
        <w:t>ŠKOLSKA NATJECANJA</w:t>
      </w:r>
    </w:p>
    <w:p w14:paraId="74F6CDE6" w14:textId="77777777" w:rsidR="00353800" w:rsidRPr="00D51CEF" w:rsidRDefault="00353800" w:rsidP="00353800">
      <w:pPr>
        <w:jc w:val="both"/>
        <w:rPr>
          <w:rFonts w:asciiTheme="minorHAnsi" w:hAnsiTheme="minorHAnsi"/>
          <w:b/>
          <w:sz w:val="28"/>
          <w:szCs w:val="28"/>
        </w:rPr>
      </w:pPr>
    </w:p>
    <w:p w14:paraId="3B45E90A" w14:textId="77777777" w:rsidR="00353800" w:rsidRPr="00D51CEF" w:rsidRDefault="00353800" w:rsidP="00353800">
      <w:pPr>
        <w:jc w:val="both"/>
        <w:rPr>
          <w:rFonts w:asciiTheme="minorHAnsi" w:hAnsiTheme="minorHAnsi" w:cs="David"/>
          <w:sz w:val="28"/>
          <w:szCs w:val="28"/>
        </w:rPr>
      </w:pPr>
      <w:r w:rsidRPr="00D51CEF">
        <w:rPr>
          <w:rFonts w:asciiTheme="minorHAnsi" w:hAnsiTheme="minorHAnsi" w:cs="David"/>
          <w:sz w:val="28"/>
          <w:szCs w:val="28"/>
        </w:rPr>
        <w:t xml:space="preserve">Pravo sudjelovanja na natjecanju Računovodstvo imaju natjecatelji koji se obrazuju za zanimanje </w:t>
      </w:r>
      <w:r>
        <w:rPr>
          <w:rFonts w:asciiTheme="minorHAnsi" w:hAnsiTheme="minorHAnsi" w:cs="David"/>
          <w:sz w:val="28"/>
          <w:szCs w:val="28"/>
        </w:rPr>
        <w:t>E</w:t>
      </w:r>
      <w:r w:rsidRPr="00D51CEF">
        <w:rPr>
          <w:rFonts w:asciiTheme="minorHAnsi" w:hAnsiTheme="minorHAnsi" w:cs="David"/>
          <w:sz w:val="28"/>
          <w:szCs w:val="28"/>
        </w:rPr>
        <w:t>konomist.</w:t>
      </w:r>
    </w:p>
    <w:p w14:paraId="040A0179" w14:textId="77777777" w:rsidR="00353800" w:rsidRPr="00D51CEF" w:rsidRDefault="00353800" w:rsidP="00353800">
      <w:pPr>
        <w:jc w:val="both"/>
        <w:rPr>
          <w:rFonts w:asciiTheme="minorHAnsi" w:hAnsiTheme="minorHAnsi" w:cs="David"/>
          <w:sz w:val="28"/>
          <w:szCs w:val="28"/>
        </w:rPr>
      </w:pPr>
      <w:r w:rsidRPr="00D51CEF">
        <w:rPr>
          <w:rFonts w:asciiTheme="minorHAnsi" w:hAnsiTheme="minorHAnsi" w:cs="David"/>
          <w:sz w:val="28"/>
          <w:szCs w:val="28"/>
        </w:rPr>
        <w:t xml:space="preserve">Škole, čiji se učenici žele natjecati, organiziraju i provode školsko natjecanje </w:t>
      </w:r>
      <w:r w:rsidRPr="00D51CEF">
        <w:rPr>
          <w:rFonts w:asciiTheme="minorHAnsi" w:hAnsiTheme="minorHAnsi" w:cs="David"/>
          <w:b/>
          <w:sz w:val="28"/>
          <w:szCs w:val="28"/>
        </w:rPr>
        <w:t>27. siječnja 2017.</w:t>
      </w:r>
      <w:r w:rsidRPr="00D51CEF">
        <w:rPr>
          <w:rFonts w:asciiTheme="minorHAnsi" w:hAnsiTheme="minorHAnsi" w:cs="David"/>
          <w:sz w:val="28"/>
          <w:szCs w:val="28"/>
        </w:rPr>
        <w:t xml:space="preserve"> Natjecateljske zadatke za školsko natjecanje izrađuje </w:t>
      </w:r>
      <w:r>
        <w:rPr>
          <w:rFonts w:asciiTheme="minorHAnsi" w:hAnsiTheme="minorHAnsi" w:cs="David"/>
          <w:sz w:val="28"/>
          <w:szCs w:val="28"/>
        </w:rPr>
        <w:t>Š</w:t>
      </w:r>
      <w:r w:rsidRPr="00D51CEF">
        <w:rPr>
          <w:rFonts w:asciiTheme="minorHAnsi" w:hAnsiTheme="minorHAnsi" w:cs="David"/>
          <w:sz w:val="28"/>
          <w:szCs w:val="28"/>
        </w:rPr>
        <w:t>kolsko povjerenstvo.</w:t>
      </w:r>
    </w:p>
    <w:p w14:paraId="0EE73476" w14:textId="77777777" w:rsidR="00353800" w:rsidRPr="00D51CEF" w:rsidRDefault="00353800" w:rsidP="00353800">
      <w:pPr>
        <w:jc w:val="both"/>
        <w:rPr>
          <w:rFonts w:asciiTheme="minorHAnsi" w:hAnsiTheme="minorHAnsi" w:cs="David"/>
          <w:sz w:val="28"/>
          <w:szCs w:val="28"/>
        </w:rPr>
      </w:pPr>
      <w:r w:rsidRPr="00D51CEF">
        <w:rPr>
          <w:rFonts w:asciiTheme="minorHAnsi" w:hAnsiTheme="minorHAnsi" w:cs="David"/>
          <w:sz w:val="28"/>
          <w:szCs w:val="28"/>
        </w:rPr>
        <w:t xml:space="preserve">Pravo natjecanja na </w:t>
      </w:r>
      <w:r>
        <w:rPr>
          <w:rFonts w:asciiTheme="minorHAnsi" w:hAnsiTheme="minorHAnsi" w:cs="David"/>
          <w:sz w:val="28"/>
          <w:szCs w:val="28"/>
        </w:rPr>
        <w:t>Ž</w:t>
      </w:r>
      <w:r w:rsidRPr="00D51CEF">
        <w:rPr>
          <w:rFonts w:asciiTheme="minorHAnsi" w:hAnsiTheme="minorHAnsi" w:cs="David"/>
          <w:sz w:val="28"/>
          <w:szCs w:val="28"/>
        </w:rPr>
        <w:t>upanijskoj/</w:t>
      </w:r>
      <w:r>
        <w:rPr>
          <w:rFonts w:asciiTheme="minorHAnsi" w:hAnsiTheme="minorHAnsi" w:cs="David"/>
          <w:sz w:val="28"/>
          <w:szCs w:val="28"/>
        </w:rPr>
        <w:t>M</w:t>
      </w:r>
      <w:r w:rsidRPr="00D51CEF">
        <w:rPr>
          <w:rFonts w:asciiTheme="minorHAnsi" w:hAnsiTheme="minorHAnsi" w:cs="David"/>
          <w:sz w:val="28"/>
          <w:szCs w:val="28"/>
        </w:rPr>
        <w:t xml:space="preserve">eđužupanijskoj razini stječu učenici koji su na školskom natjecanju ostvarili </w:t>
      </w:r>
      <w:r w:rsidRPr="00D51CEF">
        <w:rPr>
          <w:rFonts w:asciiTheme="minorHAnsi" w:hAnsiTheme="minorHAnsi" w:cs="David"/>
          <w:b/>
          <w:sz w:val="28"/>
          <w:szCs w:val="28"/>
        </w:rPr>
        <w:t xml:space="preserve">najmanje 70 % </w:t>
      </w:r>
      <w:r w:rsidRPr="00D51CEF">
        <w:rPr>
          <w:rFonts w:asciiTheme="minorHAnsi" w:hAnsiTheme="minorHAnsi" w:cs="David"/>
          <w:sz w:val="28"/>
          <w:szCs w:val="28"/>
        </w:rPr>
        <w:t>od ukupnog broja bodova.</w:t>
      </w:r>
    </w:p>
    <w:p w14:paraId="56D43A81" w14:textId="77777777" w:rsidR="00353800" w:rsidRPr="00D51CEF" w:rsidRDefault="00353800" w:rsidP="00353800">
      <w:pPr>
        <w:jc w:val="both"/>
        <w:rPr>
          <w:rFonts w:asciiTheme="minorHAnsi" w:hAnsiTheme="minorHAnsi" w:cs="David"/>
          <w:sz w:val="28"/>
          <w:szCs w:val="28"/>
        </w:rPr>
      </w:pPr>
      <w:r w:rsidRPr="00D51CEF">
        <w:rPr>
          <w:rFonts w:asciiTheme="minorHAnsi" w:hAnsiTheme="minorHAnsi" w:cs="David"/>
          <w:sz w:val="28"/>
          <w:szCs w:val="28"/>
        </w:rPr>
        <w:t xml:space="preserve">Rezultate školskih natjecanja školska povjerenstva dužna su upisati u </w:t>
      </w:r>
      <w:r w:rsidRPr="00D51CEF">
        <w:rPr>
          <w:rFonts w:asciiTheme="minorHAnsi" w:hAnsiTheme="minorHAnsi" w:cs="David"/>
          <w:b/>
          <w:sz w:val="28"/>
          <w:szCs w:val="28"/>
        </w:rPr>
        <w:t xml:space="preserve">VETIS </w:t>
      </w:r>
      <w:r w:rsidRPr="00D51CEF">
        <w:rPr>
          <w:rFonts w:asciiTheme="minorHAnsi" w:hAnsiTheme="minorHAnsi" w:cs="David"/>
          <w:sz w:val="28"/>
          <w:szCs w:val="28"/>
        </w:rPr>
        <w:t xml:space="preserve">najkasnije </w:t>
      </w:r>
      <w:r w:rsidRPr="00D51CEF">
        <w:rPr>
          <w:rFonts w:asciiTheme="minorHAnsi" w:hAnsiTheme="minorHAnsi" w:cs="David"/>
          <w:b/>
          <w:sz w:val="28"/>
          <w:szCs w:val="28"/>
        </w:rPr>
        <w:t>do 30. siječnja 2017. godine</w:t>
      </w:r>
      <w:r w:rsidRPr="00D51CEF">
        <w:rPr>
          <w:rFonts w:asciiTheme="minorHAnsi" w:hAnsiTheme="minorHAnsi" w:cs="David"/>
          <w:sz w:val="28"/>
          <w:szCs w:val="28"/>
        </w:rPr>
        <w:t>.</w:t>
      </w:r>
    </w:p>
    <w:p w14:paraId="26D54413" w14:textId="77777777" w:rsidR="00353800" w:rsidRPr="00D51CEF" w:rsidRDefault="00353800" w:rsidP="00353800">
      <w:pPr>
        <w:jc w:val="both"/>
        <w:rPr>
          <w:rFonts w:asciiTheme="minorHAnsi" w:hAnsiTheme="minorHAnsi" w:cs="David"/>
          <w:sz w:val="28"/>
          <w:szCs w:val="28"/>
        </w:rPr>
      </w:pPr>
    </w:p>
    <w:p w14:paraId="5EA1653E" w14:textId="77777777" w:rsidR="00353800" w:rsidRPr="00D51CEF" w:rsidRDefault="00353800" w:rsidP="00353800">
      <w:pPr>
        <w:jc w:val="both"/>
        <w:rPr>
          <w:rFonts w:asciiTheme="minorHAnsi" w:hAnsiTheme="minorHAnsi"/>
          <w:bCs/>
          <w:sz w:val="28"/>
          <w:szCs w:val="28"/>
        </w:rPr>
      </w:pPr>
    </w:p>
    <w:p w14:paraId="70B5DB47" w14:textId="77777777" w:rsidR="00353800" w:rsidRPr="00D51CEF" w:rsidRDefault="00353800" w:rsidP="00353800">
      <w:pPr>
        <w:pStyle w:val="Heading4"/>
        <w:jc w:val="both"/>
        <w:rPr>
          <w:rFonts w:asciiTheme="minorHAnsi" w:hAnsiTheme="minorHAnsi"/>
          <w:szCs w:val="28"/>
        </w:rPr>
      </w:pPr>
      <w:r w:rsidRPr="00D51CEF">
        <w:rPr>
          <w:rFonts w:asciiTheme="minorHAnsi" w:hAnsiTheme="minorHAnsi"/>
          <w:szCs w:val="28"/>
        </w:rPr>
        <w:lastRenderedPageBreak/>
        <w:t>ŽUPANIJSKA/MEĐUŽUPANIJSKA NATJECANJA</w:t>
      </w:r>
    </w:p>
    <w:p w14:paraId="0BAA383E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1C3C6955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645F6">
        <w:rPr>
          <w:rFonts w:asciiTheme="minorHAnsi" w:hAnsiTheme="minorHAnsi"/>
          <w:b w:val="0"/>
          <w:sz w:val="28"/>
          <w:szCs w:val="28"/>
        </w:rPr>
        <w:t xml:space="preserve">Županijski uredi za školstvo i </w:t>
      </w:r>
      <w:r w:rsidRPr="007645F6">
        <w:rPr>
          <w:rFonts w:asciiTheme="minorHAnsi" w:hAnsiTheme="minorHAnsi" w:cstheme="minorHAnsi"/>
          <w:b w:val="0"/>
          <w:sz w:val="28"/>
          <w:szCs w:val="28"/>
        </w:rPr>
        <w:t>Hrvatska zajednica računovođa i financijskih djelatnika</w:t>
      </w:r>
      <w:r>
        <w:t xml:space="preserve"> 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 xml:space="preserve">organiziraju i provode </w:t>
      </w:r>
      <w:r>
        <w:rPr>
          <w:rFonts w:asciiTheme="minorHAnsi" w:hAnsiTheme="minorHAnsi"/>
          <w:b w:val="0"/>
          <w:bCs w:val="0"/>
          <w:sz w:val="28"/>
          <w:szCs w:val="28"/>
        </w:rPr>
        <w:t>Ž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>upanijsko/</w:t>
      </w:r>
      <w:r>
        <w:rPr>
          <w:rFonts w:asciiTheme="minorHAnsi" w:hAnsiTheme="minorHAnsi"/>
          <w:b w:val="0"/>
          <w:bCs w:val="0"/>
          <w:sz w:val="28"/>
          <w:szCs w:val="28"/>
        </w:rPr>
        <w:t>M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>eđužupanijsko natjecanje.</w:t>
      </w:r>
    </w:p>
    <w:p w14:paraId="54A1AE4E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D51CEF">
        <w:rPr>
          <w:rFonts w:asciiTheme="minorHAnsi" w:hAnsiTheme="minorHAnsi"/>
          <w:b w:val="0"/>
          <w:bCs w:val="0"/>
          <w:sz w:val="28"/>
          <w:szCs w:val="28"/>
        </w:rPr>
        <w:t xml:space="preserve">U županijama gdje je organizirano više Udruga računovođa i financijskih djelatnika potrebno je njihovim međusobnim kontaktima postići suglasnost o suorganiziranju natjecanja. </w:t>
      </w:r>
    </w:p>
    <w:p w14:paraId="59A8CAAA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3B73BDEA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Cs w:val="0"/>
          <w:sz w:val="28"/>
          <w:szCs w:val="28"/>
        </w:rPr>
      </w:pPr>
      <w:r w:rsidRPr="00D51CEF">
        <w:rPr>
          <w:rFonts w:asciiTheme="minorHAnsi" w:hAnsiTheme="minorHAnsi"/>
          <w:b w:val="0"/>
          <w:bCs w:val="0"/>
          <w:sz w:val="28"/>
          <w:szCs w:val="28"/>
        </w:rPr>
        <w:t>Županijsko/Međužupanijsko</w:t>
      </w:r>
      <w:r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 xml:space="preserve">povjerenstvo dužno je organizirati i provesti </w:t>
      </w:r>
      <w:r>
        <w:rPr>
          <w:rFonts w:asciiTheme="minorHAnsi" w:hAnsiTheme="minorHAnsi"/>
          <w:b w:val="0"/>
          <w:bCs w:val="0"/>
          <w:sz w:val="28"/>
          <w:szCs w:val="28"/>
        </w:rPr>
        <w:t>Ž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>upanijsko/</w:t>
      </w:r>
      <w:r>
        <w:rPr>
          <w:rFonts w:asciiTheme="minorHAnsi" w:hAnsiTheme="minorHAnsi"/>
          <w:b w:val="0"/>
          <w:bCs w:val="0"/>
          <w:sz w:val="28"/>
          <w:szCs w:val="28"/>
        </w:rPr>
        <w:t>M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 xml:space="preserve">eđužupanijsko natjecanje </w:t>
      </w:r>
      <w:r>
        <w:rPr>
          <w:rFonts w:asciiTheme="minorHAnsi" w:hAnsiTheme="minorHAnsi"/>
          <w:bCs w:val="0"/>
          <w:sz w:val="28"/>
          <w:szCs w:val="28"/>
        </w:rPr>
        <w:t xml:space="preserve">28. </w:t>
      </w:r>
      <w:r w:rsidRPr="00D51CEF">
        <w:rPr>
          <w:rFonts w:asciiTheme="minorHAnsi" w:hAnsiTheme="minorHAnsi"/>
          <w:bCs w:val="0"/>
          <w:sz w:val="28"/>
          <w:szCs w:val="28"/>
        </w:rPr>
        <w:t>veljače 2017.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 xml:space="preserve"> godine. Županijsko/Međužupanijsko povjerenstvo ujedno je i prosudbeno povjerenstvo koje ocjenjuje natjecateljski zadatak nakon p</w:t>
      </w:r>
      <w:r>
        <w:rPr>
          <w:rFonts w:asciiTheme="minorHAnsi" w:hAnsiTheme="minorHAnsi"/>
          <w:b w:val="0"/>
          <w:bCs w:val="0"/>
          <w:sz w:val="28"/>
          <w:szCs w:val="28"/>
        </w:rPr>
        <w:t>r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 xml:space="preserve">ovedenog natjecanja, upisuje rezultate u sustav VETIS-a, rješava žalbe učenika te objavljuje privremenu i konačnu ljestvicu poretka, </w:t>
      </w:r>
      <w:r w:rsidRPr="00D51CEF">
        <w:rPr>
          <w:rFonts w:asciiTheme="minorHAnsi" w:hAnsiTheme="minorHAnsi"/>
          <w:bCs w:val="0"/>
          <w:sz w:val="28"/>
          <w:szCs w:val="28"/>
        </w:rPr>
        <w:t>do ponoći 28. veljače 2017.</w:t>
      </w:r>
    </w:p>
    <w:p w14:paraId="624991E6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D51CEF">
        <w:rPr>
          <w:rFonts w:asciiTheme="minorHAnsi" w:hAnsiTheme="minorHAnsi"/>
          <w:b w:val="0"/>
          <w:bCs w:val="0"/>
          <w:sz w:val="28"/>
          <w:szCs w:val="28"/>
        </w:rPr>
        <w:t xml:space="preserve">Član </w:t>
      </w:r>
      <w:r>
        <w:rPr>
          <w:rFonts w:asciiTheme="minorHAnsi" w:hAnsiTheme="minorHAnsi"/>
          <w:b w:val="0"/>
          <w:bCs w:val="0"/>
          <w:sz w:val="28"/>
          <w:szCs w:val="28"/>
        </w:rPr>
        <w:t>Ž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>upanijskog/</w:t>
      </w:r>
      <w:r>
        <w:rPr>
          <w:rFonts w:asciiTheme="minorHAnsi" w:hAnsiTheme="minorHAnsi"/>
          <w:b w:val="0"/>
          <w:bCs w:val="0"/>
          <w:sz w:val="28"/>
          <w:szCs w:val="28"/>
        </w:rPr>
        <w:t>M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>eđužupanijskog povjerenstva ne smije biti mentor učenicima.</w:t>
      </w:r>
    </w:p>
    <w:p w14:paraId="3B6F00DE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2C811619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D51CEF">
        <w:rPr>
          <w:rFonts w:asciiTheme="minorHAnsi" w:hAnsiTheme="minorHAnsi"/>
          <w:b w:val="0"/>
          <w:bCs w:val="0"/>
          <w:sz w:val="28"/>
          <w:szCs w:val="28"/>
        </w:rPr>
        <w:t>Županijsko natjecanje održat će se u Gradu Zagrebu, a Međužupanijska natjecanja prema sljedećem rasporedu županija:</w:t>
      </w:r>
    </w:p>
    <w:p w14:paraId="6F398190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55"/>
      </w:tblGrid>
      <w:tr w:rsidR="00353800" w:rsidRPr="00D51CEF" w14:paraId="48C7244B" w14:textId="77777777" w:rsidTr="007645F6">
        <w:tc>
          <w:tcPr>
            <w:tcW w:w="828" w:type="dxa"/>
            <w:shd w:val="clear" w:color="auto" w:fill="auto"/>
          </w:tcPr>
          <w:p w14:paraId="0C2C7245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R. br.</w:t>
            </w:r>
          </w:p>
        </w:tc>
        <w:tc>
          <w:tcPr>
            <w:tcW w:w="8771" w:type="dxa"/>
            <w:shd w:val="clear" w:color="auto" w:fill="auto"/>
          </w:tcPr>
          <w:p w14:paraId="20286569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Županije obuhvaćene međužupanijskim natjecanjem</w:t>
            </w:r>
          </w:p>
        </w:tc>
      </w:tr>
      <w:tr w:rsidR="00353800" w:rsidRPr="00D51CEF" w14:paraId="4C3570A4" w14:textId="77777777" w:rsidTr="007645F6">
        <w:tc>
          <w:tcPr>
            <w:tcW w:w="828" w:type="dxa"/>
            <w:shd w:val="clear" w:color="auto" w:fill="auto"/>
          </w:tcPr>
          <w:p w14:paraId="1AC81F19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8771" w:type="dxa"/>
            <w:shd w:val="clear" w:color="auto" w:fill="auto"/>
          </w:tcPr>
          <w:p w14:paraId="0A5DD15C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I. Zagrebačka i III. Sisačko-moslavačka</w:t>
            </w:r>
          </w:p>
        </w:tc>
      </w:tr>
      <w:tr w:rsidR="00353800" w:rsidRPr="00D51CEF" w14:paraId="475A2F57" w14:textId="77777777" w:rsidTr="007645F6">
        <w:tc>
          <w:tcPr>
            <w:tcW w:w="828" w:type="dxa"/>
            <w:shd w:val="clear" w:color="auto" w:fill="auto"/>
          </w:tcPr>
          <w:p w14:paraId="392F2297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8771" w:type="dxa"/>
            <w:shd w:val="clear" w:color="auto" w:fill="auto"/>
          </w:tcPr>
          <w:p w14:paraId="604EBA9E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II. Krapinsko-zagorska, V. Varaždinska i XX. Međimurska</w:t>
            </w:r>
          </w:p>
        </w:tc>
      </w:tr>
      <w:tr w:rsidR="00353800" w:rsidRPr="00D51CEF" w14:paraId="14DECD9C" w14:textId="77777777" w:rsidTr="007645F6">
        <w:tc>
          <w:tcPr>
            <w:tcW w:w="828" w:type="dxa"/>
            <w:shd w:val="clear" w:color="auto" w:fill="auto"/>
          </w:tcPr>
          <w:p w14:paraId="69D704AE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8771" w:type="dxa"/>
            <w:shd w:val="clear" w:color="auto" w:fill="auto"/>
          </w:tcPr>
          <w:p w14:paraId="78DB6C83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IV. Karlovačka i IX. Ličko-senjska</w:t>
            </w:r>
          </w:p>
        </w:tc>
      </w:tr>
      <w:tr w:rsidR="00353800" w:rsidRPr="00D51CEF" w14:paraId="5401E6A8" w14:textId="77777777" w:rsidTr="007645F6">
        <w:tc>
          <w:tcPr>
            <w:tcW w:w="828" w:type="dxa"/>
            <w:shd w:val="clear" w:color="auto" w:fill="auto"/>
          </w:tcPr>
          <w:p w14:paraId="4282A26D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8771" w:type="dxa"/>
            <w:shd w:val="clear" w:color="auto" w:fill="auto"/>
          </w:tcPr>
          <w:p w14:paraId="289E17C0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VI. Koprivničko-križevačka i VII. Bjelovarsko-bilogorska</w:t>
            </w:r>
          </w:p>
        </w:tc>
      </w:tr>
      <w:tr w:rsidR="00353800" w:rsidRPr="00D51CEF" w14:paraId="3726C29D" w14:textId="77777777" w:rsidTr="007645F6">
        <w:tc>
          <w:tcPr>
            <w:tcW w:w="828" w:type="dxa"/>
            <w:shd w:val="clear" w:color="auto" w:fill="auto"/>
          </w:tcPr>
          <w:p w14:paraId="67FAA6ED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8771" w:type="dxa"/>
            <w:shd w:val="clear" w:color="auto" w:fill="auto"/>
          </w:tcPr>
          <w:p w14:paraId="15E2C185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X. Virovitičko-podravska, XI. Požeško-slavonska i XII. Brodsko-posavska </w:t>
            </w:r>
          </w:p>
        </w:tc>
      </w:tr>
      <w:tr w:rsidR="00353800" w:rsidRPr="00D51CEF" w14:paraId="1C8287E9" w14:textId="77777777" w:rsidTr="007645F6">
        <w:tc>
          <w:tcPr>
            <w:tcW w:w="828" w:type="dxa"/>
            <w:shd w:val="clear" w:color="auto" w:fill="auto"/>
          </w:tcPr>
          <w:p w14:paraId="6504DCD2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8771" w:type="dxa"/>
            <w:shd w:val="clear" w:color="auto" w:fill="auto"/>
          </w:tcPr>
          <w:p w14:paraId="069851B0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XIV. Osječko-baranjska i XVI.Vukovarsko-srijemska</w:t>
            </w:r>
          </w:p>
        </w:tc>
      </w:tr>
      <w:tr w:rsidR="00353800" w:rsidRPr="00D51CEF" w14:paraId="7239E1F2" w14:textId="77777777" w:rsidTr="007645F6">
        <w:tc>
          <w:tcPr>
            <w:tcW w:w="828" w:type="dxa"/>
            <w:shd w:val="clear" w:color="auto" w:fill="auto"/>
          </w:tcPr>
          <w:p w14:paraId="56A4A73F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8771" w:type="dxa"/>
            <w:shd w:val="clear" w:color="auto" w:fill="auto"/>
          </w:tcPr>
          <w:p w14:paraId="05B0FF2C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VIII. Primorsko-goranska i XVIII. Istarska</w:t>
            </w:r>
          </w:p>
        </w:tc>
      </w:tr>
      <w:tr w:rsidR="00353800" w:rsidRPr="00D51CEF" w14:paraId="4017A1EA" w14:textId="77777777" w:rsidTr="007645F6">
        <w:tc>
          <w:tcPr>
            <w:tcW w:w="828" w:type="dxa"/>
            <w:shd w:val="clear" w:color="auto" w:fill="auto"/>
          </w:tcPr>
          <w:p w14:paraId="319DEC23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8771" w:type="dxa"/>
            <w:shd w:val="clear" w:color="auto" w:fill="auto"/>
          </w:tcPr>
          <w:p w14:paraId="1278D1DC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XIII. Zadarska i XV. Šibensko-kninska </w:t>
            </w:r>
          </w:p>
        </w:tc>
      </w:tr>
      <w:tr w:rsidR="00353800" w:rsidRPr="00D51CEF" w14:paraId="0CA0AF59" w14:textId="77777777" w:rsidTr="007645F6">
        <w:tc>
          <w:tcPr>
            <w:tcW w:w="828" w:type="dxa"/>
            <w:shd w:val="clear" w:color="auto" w:fill="auto"/>
          </w:tcPr>
          <w:p w14:paraId="65AB624D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8771" w:type="dxa"/>
            <w:shd w:val="clear" w:color="auto" w:fill="auto"/>
          </w:tcPr>
          <w:p w14:paraId="7AE70B12" w14:textId="77777777" w:rsidR="00353800" w:rsidRPr="00D51CEF" w:rsidRDefault="00353800" w:rsidP="007645F6">
            <w:pPr>
              <w:pStyle w:val="BodyText2"/>
              <w:jc w:val="both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D51CEF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XVII. Splitsko-dalmatinska i XIX. Dubrovačko-neretvanska</w:t>
            </w:r>
          </w:p>
        </w:tc>
      </w:tr>
    </w:tbl>
    <w:p w14:paraId="0B739BEA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6D31046C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 xml:space="preserve">Školu domaćina </w:t>
      </w:r>
      <w:r>
        <w:rPr>
          <w:rFonts w:asciiTheme="minorHAnsi" w:hAnsiTheme="minorHAnsi"/>
          <w:sz w:val="28"/>
          <w:szCs w:val="28"/>
        </w:rPr>
        <w:t>Ž</w:t>
      </w:r>
      <w:r w:rsidRPr="00D51CEF">
        <w:rPr>
          <w:rFonts w:asciiTheme="minorHAnsi" w:hAnsiTheme="minorHAnsi"/>
          <w:sz w:val="28"/>
          <w:szCs w:val="28"/>
        </w:rPr>
        <w:t>upanijskog/</w:t>
      </w:r>
      <w:r>
        <w:rPr>
          <w:rFonts w:asciiTheme="minorHAnsi" w:hAnsiTheme="minorHAnsi"/>
          <w:sz w:val="28"/>
          <w:szCs w:val="28"/>
        </w:rPr>
        <w:t>M</w:t>
      </w:r>
      <w:r w:rsidRPr="00D51CEF">
        <w:rPr>
          <w:rFonts w:asciiTheme="minorHAnsi" w:hAnsiTheme="minorHAnsi"/>
          <w:sz w:val="28"/>
          <w:szCs w:val="28"/>
        </w:rPr>
        <w:t>eđužupanijskog natjecanja utvrđuju županije međusobnim</w:t>
      </w:r>
      <w:r>
        <w:rPr>
          <w:rFonts w:asciiTheme="minorHAnsi" w:hAnsiTheme="minorHAnsi"/>
          <w:sz w:val="28"/>
          <w:szCs w:val="28"/>
        </w:rPr>
        <w:t xml:space="preserve"> </w:t>
      </w:r>
      <w:r w:rsidRPr="00D51CEF">
        <w:rPr>
          <w:rFonts w:asciiTheme="minorHAnsi" w:hAnsiTheme="minorHAnsi"/>
          <w:sz w:val="28"/>
          <w:szCs w:val="28"/>
        </w:rPr>
        <w:t xml:space="preserve">dogovorom. Povjerenstvo za organizaciju </w:t>
      </w:r>
      <w:r>
        <w:rPr>
          <w:rFonts w:asciiTheme="minorHAnsi" w:hAnsiTheme="minorHAnsi"/>
          <w:sz w:val="28"/>
          <w:szCs w:val="28"/>
        </w:rPr>
        <w:t>Ž</w:t>
      </w:r>
      <w:r w:rsidRPr="00D51CEF">
        <w:rPr>
          <w:rFonts w:asciiTheme="minorHAnsi" w:hAnsiTheme="minorHAnsi"/>
          <w:sz w:val="28"/>
          <w:szCs w:val="28"/>
        </w:rPr>
        <w:t>upanijskog/</w:t>
      </w:r>
      <w:r>
        <w:rPr>
          <w:rFonts w:asciiTheme="minorHAnsi" w:hAnsiTheme="minorHAnsi"/>
          <w:sz w:val="28"/>
          <w:szCs w:val="28"/>
        </w:rPr>
        <w:t>M</w:t>
      </w:r>
      <w:r w:rsidRPr="00D51CEF">
        <w:rPr>
          <w:rFonts w:asciiTheme="minorHAnsi" w:hAnsiTheme="minorHAnsi"/>
          <w:sz w:val="28"/>
          <w:szCs w:val="28"/>
        </w:rPr>
        <w:t xml:space="preserve">eđužupanijskog natjecanja imenuje upravno tijelo županije nadležno za poslove obrazovanja na čijem se području nalazi škola domaćin </w:t>
      </w:r>
      <w:r>
        <w:rPr>
          <w:rFonts w:asciiTheme="minorHAnsi" w:hAnsiTheme="minorHAnsi"/>
          <w:sz w:val="28"/>
          <w:szCs w:val="28"/>
        </w:rPr>
        <w:t>Ž</w:t>
      </w:r>
      <w:r w:rsidRPr="00D51CEF">
        <w:rPr>
          <w:rFonts w:asciiTheme="minorHAnsi" w:hAnsiTheme="minorHAnsi"/>
          <w:sz w:val="28"/>
          <w:szCs w:val="28"/>
        </w:rPr>
        <w:t>upanijskog/</w:t>
      </w:r>
      <w:r>
        <w:rPr>
          <w:rFonts w:asciiTheme="minorHAnsi" w:hAnsiTheme="minorHAnsi"/>
          <w:sz w:val="28"/>
          <w:szCs w:val="28"/>
        </w:rPr>
        <w:t>M</w:t>
      </w:r>
      <w:r w:rsidRPr="00D51CEF">
        <w:rPr>
          <w:rFonts w:asciiTheme="minorHAnsi" w:hAnsiTheme="minorHAnsi"/>
          <w:sz w:val="28"/>
          <w:szCs w:val="28"/>
        </w:rPr>
        <w:t>eđužupanijskog natjecanja.</w:t>
      </w:r>
    </w:p>
    <w:p w14:paraId="0C8387B7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2CFA4149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D51CEF">
        <w:rPr>
          <w:rFonts w:asciiTheme="minorHAnsi" w:hAnsiTheme="minorHAnsi"/>
          <w:b w:val="0"/>
          <w:bCs w:val="0"/>
          <w:sz w:val="28"/>
          <w:szCs w:val="28"/>
        </w:rPr>
        <w:t xml:space="preserve">Natjecateljske zadatke za </w:t>
      </w:r>
      <w:r>
        <w:rPr>
          <w:rFonts w:asciiTheme="minorHAnsi" w:hAnsiTheme="minorHAnsi"/>
          <w:b w:val="0"/>
          <w:bCs w:val="0"/>
          <w:sz w:val="28"/>
          <w:szCs w:val="28"/>
        </w:rPr>
        <w:t>Ž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>upanijska/</w:t>
      </w:r>
      <w:r>
        <w:rPr>
          <w:rFonts w:asciiTheme="minorHAnsi" w:hAnsiTheme="minorHAnsi"/>
          <w:b w:val="0"/>
          <w:bCs w:val="0"/>
          <w:sz w:val="28"/>
          <w:szCs w:val="28"/>
        </w:rPr>
        <w:t>M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 xml:space="preserve">eđužupanijska natjecanja izrađuje </w:t>
      </w:r>
      <w:r w:rsidRPr="00D51CEF">
        <w:rPr>
          <w:rFonts w:asciiTheme="minorHAnsi" w:hAnsiTheme="minorHAnsi"/>
          <w:bCs w:val="0"/>
          <w:sz w:val="28"/>
          <w:szCs w:val="28"/>
        </w:rPr>
        <w:t>Državno povjerenstvo</w:t>
      </w:r>
      <w:r w:rsidRPr="00D51CEF">
        <w:rPr>
          <w:rFonts w:asciiTheme="minorHAnsi" w:hAnsiTheme="minorHAnsi"/>
          <w:b w:val="0"/>
          <w:bCs w:val="0"/>
          <w:sz w:val="28"/>
          <w:szCs w:val="28"/>
        </w:rPr>
        <w:t>.</w:t>
      </w:r>
    </w:p>
    <w:p w14:paraId="17A76424" w14:textId="77777777" w:rsidR="00353800" w:rsidRDefault="00353800" w:rsidP="00353800">
      <w:pPr>
        <w:pStyle w:val="BodyText3"/>
        <w:rPr>
          <w:rFonts w:asciiTheme="minorHAnsi" w:hAnsiTheme="minorHAnsi"/>
          <w:b w:val="0"/>
          <w:sz w:val="28"/>
          <w:szCs w:val="28"/>
        </w:rPr>
      </w:pPr>
    </w:p>
    <w:p w14:paraId="0BB96BA9" w14:textId="77777777" w:rsidR="00353800" w:rsidRDefault="00353800" w:rsidP="00353800">
      <w:pPr>
        <w:pStyle w:val="BodyText3"/>
        <w:rPr>
          <w:rFonts w:asciiTheme="minorHAnsi" w:hAnsiTheme="minorHAnsi"/>
          <w:b w:val="0"/>
          <w:sz w:val="28"/>
          <w:szCs w:val="28"/>
        </w:rPr>
      </w:pPr>
    </w:p>
    <w:p w14:paraId="6363D6CF" w14:textId="77777777" w:rsidR="00353800" w:rsidRPr="00D51CEF" w:rsidRDefault="00353800" w:rsidP="00353800">
      <w:pPr>
        <w:pStyle w:val="BodyText3"/>
        <w:rPr>
          <w:rFonts w:asciiTheme="minorHAnsi" w:hAnsiTheme="minorHAnsi"/>
          <w:b w:val="0"/>
          <w:sz w:val="28"/>
          <w:szCs w:val="28"/>
        </w:rPr>
      </w:pPr>
    </w:p>
    <w:p w14:paraId="0834A7AF" w14:textId="77777777" w:rsidR="00353800" w:rsidRPr="00D51CEF" w:rsidRDefault="00353800" w:rsidP="00353800">
      <w:pPr>
        <w:pStyle w:val="BodyText3"/>
        <w:rPr>
          <w:rFonts w:asciiTheme="minorHAnsi" w:hAnsiTheme="minorHAnsi"/>
          <w:bCs w:val="0"/>
          <w:sz w:val="28"/>
          <w:szCs w:val="28"/>
        </w:rPr>
      </w:pPr>
      <w:r w:rsidRPr="00D51CEF">
        <w:rPr>
          <w:rFonts w:asciiTheme="minorHAnsi" w:hAnsiTheme="minorHAnsi"/>
          <w:bCs w:val="0"/>
          <w:sz w:val="28"/>
          <w:szCs w:val="28"/>
        </w:rPr>
        <w:t>DRŽAVNO NATJECANJE</w:t>
      </w:r>
    </w:p>
    <w:p w14:paraId="671187F0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2698F834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 xml:space="preserve">Državno natjecanje organizira i provodi Državno povjerenstvo u suradnji sa Školom domaćinom i Hrvatskom </w:t>
      </w:r>
      <w:r>
        <w:rPr>
          <w:rFonts w:asciiTheme="minorHAnsi" w:hAnsiTheme="minorHAnsi"/>
          <w:sz w:val="28"/>
          <w:szCs w:val="28"/>
        </w:rPr>
        <w:t xml:space="preserve">zajednicom </w:t>
      </w:r>
      <w:r w:rsidRPr="00D51CEF">
        <w:rPr>
          <w:rFonts w:asciiTheme="minorHAnsi" w:hAnsiTheme="minorHAnsi"/>
          <w:sz w:val="28"/>
          <w:szCs w:val="28"/>
        </w:rPr>
        <w:t xml:space="preserve">računovođa i financijskih djelatnika. </w:t>
      </w:r>
    </w:p>
    <w:p w14:paraId="55769996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41EF0042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Agencija za strukovno obrazovanje i obrazovanje odraslih, u suradnji s Državnim povjerenstvom, sastavlja jedinstvenu rang</w:t>
      </w:r>
      <w:r>
        <w:rPr>
          <w:rFonts w:asciiTheme="minorHAnsi" w:hAnsiTheme="minorHAnsi"/>
          <w:sz w:val="28"/>
          <w:szCs w:val="28"/>
        </w:rPr>
        <w:t>-</w:t>
      </w:r>
      <w:r w:rsidRPr="00D51CEF">
        <w:rPr>
          <w:rFonts w:asciiTheme="minorHAnsi" w:hAnsiTheme="minorHAnsi"/>
          <w:sz w:val="28"/>
          <w:szCs w:val="28"/>
        </w:rPr>
        <w:t xml:space="preserve">listu ostvarenih rezultata na </w:t>
      </w:r>
      <w:r>
        <w:rPr>
          <w:rFonts w:asciiTheme="minorHAnsi" w:hAnsiTheme="minorHAnsi"/>
          <w:sz w:val="28"/>
          <w:szCs w:val="28"/>
        </w:rPr>
        <w:t>Ž</w:t>
      </w:r>
      <w:r w:rsidRPr="00D51CEF">
        <w:rPr>
          <w:rFonts w:asciiTheme="minorHAnsi" w:hAnsiTheme="minorHAnsi"/>
          <w:sz w:val="28"/>
          <w:szCs w:val="28"/>
        </w:rPr>
        <w:t>upanijskim/</w:t>
      </w:r>
      <w:r>
        <w:rPr>
          <w:rFonts w:asciiTheme="minorHAnsi" w:hAnsiTheme="minorHAnsi"/>
          <w:sz w:val="28"/>
          <w:szCs w:val="28"/>
        </w:rPr>
        <w:t>M</w:t>
      </w:r>
      <w:r w:rsidRPr="00D51CEF">
        <w:rPr>
          <w:rFonts w:asciiTheme="minorHAnsi" w:hAnsiTheme="minorHAnsi"/>
          <w:sz w:val="28"/>
          <w:szCs w:val="28"/>
        </w:rPr>
        <w:t xml:space="preserve">eđužupanijskim natjecanjima i prema njoj će prvih </w:t>
      </w:r>
      <w:r w:rsidRPr="00D51CEF">
        <w:rPr>
          <w:rFonts w:asciiTheme="minorHAnsi" w:hAnsiTheme="minorHAnsi"/>
          <w:b/>
          <w:sz w:val="28"/>
          <w:szCs w:val="28"/>
        </w:rPr>
        <w:t xml:space="preserve">11 </w:t>
      </w:r>
      <w:r w:rsidRPr="00D51CEF">
        <w:rPr>
          <w:rFonts w:asciiTheme="minorHAnsi" w:hAnsiTheme="minorHAnsi"/>
          <w:sz w:val="28"/>
          <w:szCs w:val="28"/>
        </w:rPr>
        <w:t xml:space="preserve">natjecatelja imati pravo sudjelovanja na Državnom natjecanju. </w:t>
      </w:r>
    </w:p>
    <w:p w14:paraId="08E9CBFB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0C431429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 xml:space="preserve">Pravo sudjelovanja na Državnom natjecanju ima i najbolje rangirani učenik/ca Škole domaćina na </w:t>
      </w:r>
      <w:r>
        <w:rPr>
          <w:rFonts w:asciiTheme="minorHAnsi" w:hAnsiTheme="minorHAnsi"/>
          <w:sz w:val="28"/>
          <w:szCs w:val="28"/>
        </w:rPr>
        <w:t>Ž</w:t>
      </w:r>
      <w:r w:rsidRPr="00D51CEF">
        <w:rPr>
          <w:rFonts w:asciiTheme="minorHAnsi" w:hAnsiTheme="minorHAnsi"/>
          <w:sz w:val="28"/>
          <w:szCs w:val="28"/>
        </w:rPr>
        <w:t>upanijskom/</w:t>
      </w:r>
      <w:r>
        <w:rPr>
          <w:rFonts w:asciiTheme="minorHAnsi" w:hAnsiTheme="minorHAnsi"/>
          <w:sz w:val="28"/>
          <w:szCs w:val="28"/>
        </w:rPr>
        <w:t>M</w:t>
      </w:r>
      <w:r w:rsidRPr="00D51CEF">
        <w:rPr>
          <w:rFonts w:asciiTheme="minorHAnsi" w:hAnsiTheme="minorHAnsi"/>
          <w:sz w:val="28"/>
          <w:szCs w:val="28"/>
        </w:rPr>
        <w:t>eđužupanijskom natjecanju, ako Škola domaćin nema svojega predstavnika/cu na jedinstvenoj rang listi koju je sastavila Agencija za strukovno obrazovanje i obrazovanje odraslih i Državno povjerenstvo.</w:t>
      </w:r>
    </w:p>
    <w:p w14:paraId="04691050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4DA36F01" w14:textId="77777777" w:rsidR="00353800" w:rsidRPr="007645F6" w:rsidRDefault="00353800" w:rsidP="00353800">
      <w:pPr>
        <w:jc w:val="both"/>
        <w:rPr>
          <w:rFonts w:asciiTheme="minorHAnsi" w:hAnsiTheme="minorHAnsi"/>
          <w:b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 xml:space="preserve">Škole trebaju potvrditi sudjelovanje svojih učenika/ca za Državno natjecanje i njihove nastavnike/mentore te javiti Školi domaćinu najkasnije do </w:t>
      </w:r>
      <w:r w:rsidRPr="004F3F06">
        <w:rPr>
          <w:rFonts w:asciiTheme="minorHAnsi" w:hAnsiTheme="minorHAnsi"/>
          <w:b/>
          <w:sz w:val="28"/>
          <w:szCs w:val="28"/>
        </w:rPr>
        <w:t>17</w:t>
      </w:r>
      <w:r w:rsidRPr="007645F6">
        <w:rPr>
          <w:rFonts w:asciiTheme="minorHAnsi" w:hAnsiTheme="minorHAnsi"/>
          <w:b/>
          <w:sz w:val="28"/>
          <w:szCs w:val="28"/>
        </w:rPr>
        <w:t>. ožujka 2017.</w:t>
      </w:r>
      <w:r w:rsidRPr="004F3F06">
        <w:rPr>
          <w:rFonts w:asciiTheme="minorHAnsi" w:hAnsiTheme="minorHAnsi"/>
          <w:sz w:val="28"/>
          <w:szCs w:val="28"/>
        </w:rPr>
        <w:t xml:space="preserve"> </w:t>
      </w:r>
      <w:r w:rsidRPr="007645F6">
        <w:rPr>
          <w:rFonts w:asciiTheme="minorHAnsi" w:hAnsiTheme="minorHAnsi"/>
          <w:b/>
          <w:sz w:val="28"/>
          <w:szCs w:val="28"/>
        </w:rPr>
        <w:t>godine.</w:t>
      </w:r>
    </w:p>
    <w:p w14:paraId="11E65E12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4DB390CF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D51CEF">
        <w:rPr>
          <w:rFonts w:asciiTheme="minorHAnsi" w:hAnsiTheme="minorHAnsi"/>
          <w:b w:val="0"/>
          <w:bCs w:val="0"/>
          <w:sz w:val="28"/>
          <w:szCs w:val="28"/>
        </w:rPr>
        <w:t>Državno povjerenstvo sastavlja zadatke za Državno natjecanje, organizira ga i provodi u suradnji sa Školom domaćinom.</w:t>
      </w:r>
    </w:p>
    <w:p w14:paraId="7CC73ED8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D51CEF">
        <w:rPr>
          <w:rFonts w:asciiTheme="minorHAnsi" w:hAnsiTheme="minorHAnsi"/>
          <w:b w:val="0"/>
          <w:bCs w:val="0"/>
          <w:sz w:val="28"/>
          <w:szCs w:val="28"/>
        </w:rPr>
        <w:t>Državno povjerenstvo nakon završetka natjecanja obznanjuje privremenu ljestvicu poretka. Natjecatelji/ce imaju mogućnost pisane žalbe/prigovora u roku od 30 minuta od objave privremene ljestvice poretka. Za vrijeme trajanja žalbenog roka natjecatelji mogu izvršiti uvid u svoje pisane zadatke. Državno povjerenstvo rješava žalbu i u pisanom obliku odgovara na nju. Nakon žalbenog postupka objavljuje se ljestvica konačnog poretka.</w:t>
      </w:r>
    </w:p>
    <w:p w14:paraId="02C2E905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0A7224BC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D51CEF">
        <w:rPr>
          <w:rFonts w:asciiTheme="minorHAnsi" w:hAnsiTheme="minorHAnsi"/>
          <w:b w:val="0"/>
          <w:bCs w:val="0"/>
          <w:sz w:val="28"/>
          <w:szCs w:val="28"/>
        </w:rPr>
        <w:t>Za osvojeno prvo, drugo i treće mjesto učenici/ce dobivaju medalje i priznanja, a ostali učenici/ce pohvalnice. Svi mentori/ce dobivaju zahvalnice.</w:t>
      </w:r>
    </w:p>
    <w:p w14:paraId="57F7F173" w14:textId="77777777" w:rsidR="00353800" w:rsidRPr="00D51CEF" w:rsidRDefault="00353800" w:rsidP="00353800">
      <w:pPr>
        <w:pStyle w:val="BodyText2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14:paraId="5DF6BF9A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Tijekom natjecanja Škola domaćin može organizirati okrugli stol, predavanje za nastavnike/ce iz gospodarske prakse, a po završenom natjecanju za sve se sudionike može organizirati izlet i druženje.</w:t>
      </w:r>
    </w:p>
    <w:p w14:paraId="5E216B02" w14:textId="77777777" w:rsidR="00353800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4313136D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4DDD256C" w14:textId="77777777" w:rsidR="00353800" w:rsidRPr="00D51CEF" w:rsidRDefault="00353800" w:rsidP="00353800">
      <w:pPr>
        <w:pStyle w:val="Footer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  <w:szCs w:val="28"/>
        </w:rPr>
      </w:pPr>
    </w:p>
    <w:p w14:paraId="37F17E7F" w14:textId="77777777" w:rsidR="00353800" w:rsidRPr="00D51CEF" w:rsidRDefault="00353800" w:rsidP="00353800">
      <w:pPr>
        <w:pStyle w:val="Footer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  <w:szCs w:val="28"/>
        </w:rPr>
      </w:pPr>
    </w:p>
    <w:p w14:paraId="468E94F2" w14:textId="77777777" w:rsidR="00353800" w:rsidRPr="00D51CEF" w:rsidRDefault="00353800" w:rsidP="00353800">
      <w:pPr>
        <w:pStyle w:val="Heading5"/>
        <w:jc w:val="both"/>
        <w:rPr>
          <w:rFonts w:asciiTheme="minorHAnsi" w:hAnsiTheme="minorHAnsi"/>
          <w:bCs w:val="0"/>
          <w:sz w:val="28"/>
          <w:szCs w:val="28"/>
        </w:rPr>
      </w:pPr>
      <w:r w:rsidRPr="00D51CEF">
        <w:rPr>
          <w:rFonts w:asciiTheme="minorHAnsi" w:hAnsiTheme="minorHAnsi"/>
          <w:bCs w:val="0"/>
          <w:sz w:val="28"/>
          <w:szCs w:val="28"/>
        </w:rPr>
        <w:lastRenderedPageBreak/>
        <w:t>PROVEDBA NATJECANJA, VREDNOVANJE I RANGIRANJE</w:t>
      </w:r>
    </w:p>
    <w:p w14:paraId="66F4D457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</w:p>
    <w:p w14:paraId="5982F1EF" w14:textId="77777777" w:rsidR="00353800" w:rsidRPr="00D51CEF" w:rsidRDefault="00353800" w:rsidP="0035380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Školska/</w:t>
      </w:r>
      <w:r w:rsidRPr="00D51CEF">
        <w:rPr>
          <w:rFonts w:asciiTheme="minorHAnsi" w:hAnsiTheme="minorHAnsi"/>
          <w:sz w:val="28"/>
          <w:szCs w:val="28"/>
        </w:rPr>
        <w:t>Županijska/Međužupanijska natjecanja i Državno natjecanje provodi se, vrednuje i rangira na sljedeći način:</w:t>
      </w:r>
    </w:p>
    <w:p w14:paraId="0F883FFC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Natjecatelji rješavaju natjecateljske zadatke.</w:t>
      </w:r>
    </w:p>
    <w:p w14:paraId="790B5812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Svaki zadatak boduje se odvojeno.</w:t>
      </w:r>
    </w:p>
    <w:p w14:paraId="433EAD37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 xml:space="preserve">Priznavanje točnog odgovora može biti na razini sintetičkog konta osim kod onih poslovnih događaja gdje se zahtijeva knjiženje na analitičkom kontu. </w:t>
      </w:r>
    </w:p>
    <w:p w14:paraId="5687E86D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Priznavanje točnog odgovora podrazumijeva iznos izražen u kunama i lipama.</w:t>
      </w:r>
    </w:p>
    <w:p w14:paraId="36EC8872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Moguće je da se pojavi razlika u šifri (broju) konta zbog korištenja različitih udžbenika odobrenih od strane Minist</w:t>
      </w:r>
      <w:r>
        <w:rPr>
          <w:rFonts w:asciiTheme="minorHAnsi" w:hAnsiTheme="minorHAnsi"/>
          <w:sz w:val="28"/>
          <w:szCs w:val="28"/>
        </w:rPr>
        <w:t xml:space="preserve">arstva znanosti i obrazovanja </w:t>
      </w:r>
      <w:r w:rsidRPr="00D51CEF">
        <w:rPr>
          <w:rFonts w:asciiTheme="minorHAnsi" w:hAnsiTheme="minorHAnsi"/>
          <w:sz w:val="28"/>
          <w:szCs w:val="28"/>
        </w:rPr>
        <w:t xml:space="preserve">te se priznaje točan odgovor ako naziv konta odgovara bez obzira na različitu šifru (broj) konta. </w:t>
      </w:r>
    </w:p>
    <w:p w14:paraId="2B3B5801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U postupku ispravljanja priznaju se različite varijante u načinu rješavanja istih poslovnih promjena te se iste boduju maksimalnim brojem bodova predviđenim u rješenju kako ne bi bilo odstupanja radi korištenja različitih udžbenika odobrenih od strane Minist</w:t>
      </w:r>
      <w:r>
        <w:rPr>
          <w:rFonts w:asciiTheme="minorHAnsi" w:hAnsiTheme="minorHAnsi"/>
          <w:sz w:val="28"/>
          <w:szCs w:val="28"/>
        </w:rPr>
        <w:t xml:space="preserve">arstva znanosti i </w:t>
      </w:r>
      <w:r w:rsidRPr="00D51CEF">
        <w:rPr>
          <w:rFonts w:asciiTheme="minorHAnsi" w:hAnsiTheme="minorHAnsi"/>
          <w:sz w:val="28"/>
          <w:szCs w:val="28"/>
        </w:rPr>
        <w:t>obrazovanja.</w:t>
      </w:r>
    </w:p>
    <w:p w14:paraId="1EABE8FF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U postupku ispravljanja priznaju se samo ispravci napravljeni na način da se vidi prethodni unos.</w:t>
      </w:r>
    </w:p>
    <w:p w14:paraId="44162ED1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Pri rješavanju natjecateljskih zadatka koristi se samo pribor za pisanje, kalkulator i kontni (računski) plan. Korištenje literature (udžbenika i sl.) nije dozvoljeno.</w:t>
      </w:r>
    </w:p>
    <w:p w14:paraId="220ED9E6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Kontni plan ne smije sadržavati nikakve bilješke niti oznake.</w:t>
      </w:r>
    </w:p>
    <w:p w14:paraId="2ECA1B75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Školsko/</w:t>
      </w:r>
      <w:r w:rsidRPr="00D51CEF">
        <w:rPr>
          <w:rFonts w:asciiTheme="minorHAnsi" w:hAnsiTheme="minorHAnsi"/>
          <w:sz w:val="28"/>
          <w:szCs w:val="28"/>
        </w:rPr>
        <w:t>Županijsko</w:t>
      </w:r>
      <w:bookmarkStart w:id="0" w:name="_GoBack"/>
      <w:bookmarkEnd w:id="0"/>
      <w:r w:rsidRPr="00D51CEF">
        <w:rPr>
          <w:rFonts w:asciiTheme="minorHAnsi" w:hAnsiTheme="minorHAnsi"/>
          <w:sz w:val="28"/>
          <w:szCs w:val="28"/>
        </w:rPr>
        <w:t>/Međužupanijsko/Državno povjerenstvo prije početka natjecanja dužno je provjeriti kontni plan i kalkulatore.</w:t>
      </w:r>
    </w:p>
    <w:p w14:paraId="1A8C153F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 xml:space="preserve"> Natjecatelj/ica koji/a prekrši pravila navedena u točki 8 i 9 bit će udaljen/a s natjecanja.</w:t>
      </w:r>
    </w:p>
    <w:p w14:paraId="0B17DF24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>Natjecateljski zadatci rješavaju se samostalno. Konzultacije s drugim učenicima nisu dozvoljene.</w:t>
      </w:r>
    </w:p>
    <w:p w14:paraId="2DD825F8" w14:textId="77777777" w:rsidR="00353800" w:rsidRPr="00D51CEF" w:rsidRDefault="00353800" w:rsidP="00353800">
      <w:pPr>
        <w:numPr>
          <w:ilvl w:val="0"/>
          <w:numId w:val="3"/>
        </w:numPr>
        <w:spacing w:before="120"/>
        <w:jc w:val="both"/>
        <w:rPr>
          <w:rFonts w:asciiTheme="minorHAnsi" w:hAnsiTheme="minorHAnsi"/>
          <w:sz w:val="28"/>
          <w:szCs w:val="28"/>
        </w:rPr>
      </w:pPr>
      <w:r w:rsidRPr="00D51CEF">
        <w:rPr>
          <w:rFonts w:asciiTheme="minorHAnsi" w:hAnsiTheme="minorHAnsi"/>
          <w:sz w:val="28"/>
          <w:szCs w:val="28"/>
        </w:rPr>
        <w:t xml:space="preserve">Predviđeno vrijeme za rješavanje natjecateljskih zadataka je 180 min tj. tri sunčana sata. </w:t>
      </w:r>
    </w:p>
    <w:p w14:paraId="58357648" w14:textId="77777777" w:rsidR="00353800" w:rsidRPr="00D51CEF" w:rsidRDefault="00353800" w:rsidP="00353800">
      <w:pPr>
        <w:pStyle w:val="Footer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  <w:szCs w:val="28"/>
        </w:rPr>
      </w:pPr>
    </w:p>
    <w:p w14:paraId="1607842C" w14:textId="77777777" w:rsidR="00353800" w:rsidRDefault="00353800" w:rsidP="00353800">
      <w:pPr>
        <w:pStyle w:val="Footer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  <w:szCs w:val="28"/>
        </w:rPr>
      </w:pPr>
    </w:p>
    <w:p w14:paraId="3966418F" w14:textId="77777777" w:rsidR="00353800" w:rsidRDefault="00353800" w:rsidP="00353800">
      <w:pPr>
        <w:pStyle w:val="Footer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  <w:szCs w:val="28"/>
        </w:rPr>
      </w:pPr>
    </w:p>
    <w:p w14:paraId="22EDDFEC" w14:textId="77777777" w:rsidR="00353800" w:rsidRPr="00D51CEF" w:rsidRDefault="00353800" w:rsidP="00353800">
      <w:pPr>
        <w:pStyle w:val="Footer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  <w:szCs w:val="28"/>
        </w:rPr>
      </w:pPr>
    </w:p>
    <w:p w14:paraId="1AB41377" w14:textId="77777777" w:rsidR="00353800" w:rsidRPr="00D51CEF" w:rsidRDefault="00353800" w:rsidP="00353800">
      <w:pPr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D51CEF">
        <w:rPr>
          <w:rFonts w:asciiTheme="minorHAnsi" w:hAnsiTheme="minorHAnsi" w:cs="Arial"/>
          <w:b/>
          <w:i/>
          <w:sz w:val="28"/>
          <w:szCs w:val="28"/>
        </w:rPr>
        <w:lastRenderedPageBreak/>
        <w:t>PROVEDBA NATJECANJA</w:t>
      </w:r>
    </w:p>
    <w:p w14:paraId="095B6E96" w14:textId="77777777" w:rsidR="00353800" w:rsidRPr="00D51CEF" w:rsidRDefault="00353800" w:rsidP="00353800">
      <w:pPr>
        <w:rPr>
          <w:rFonts w:asciiTheme="minorHAnsi" w:hAnsiTheme="minorHAnsi" w:cs="Arial"/>
          <w:sz w:val="28"/>
          <w:szCs w:val="28"/>
        </w:rPr>
      </w:pPr>
    </w:p>
    <w:p w14:paraId="13AE265E" w14:textId="77777777" w:rsidR="00353800" w:rsidRPr="00D51CEF" w:rsidRDefault="00353800" w:rsidP="00353800">
      <w:pPr>
        <w:jc w:val="both"/>
        <w:rPr>
          <w:rFonts w:asciiTheme="minorHAnsi" w:hAnsiTheme="minorHAnsi" w:cs="Arial"/>
          <w:sz w:val="28"/>
          <w:szCs w:val="28"/>
        </w:rPr>
      </w:pPr>
      <w:r w:rsidRPr="00D51CEF">
        <w:rPr>
          <w:rFonts w:asciiTheme="minorHAnsi" w:hAnsiTheme="minorHAnsi" w:cs="Arial"/>
          <w:sz w:val="28"/>
          <w:szCs w:val="28"/>
        </w:rPr>
        <w:t>Županijsko/Međužupanijsko/Državno povjerenstvo se na dan natjecanja uključuje u sustav VETIS i provodi natjecanje slijedeći upute:</w:t>
      </w:r>
    </w:p>
    <w:p w14:paraId="1B02AEA1" w14:textId="77777777" w:rsidR="00353800" w:rsidRPr="00D51CEF" w:rsidRDefault="00353800" w:rsidP="00353800">
      <w:pPr>
        <w:jc w:val="both"/>
        <w:rPr>
          <w:rFonts w:asciiTheme="minorHAnsi" w:hAnsiTheme="minorHAnsi" w:cs="Arial"/>
          <w:sz w:val="28"/>
          <w:szCs w:val="28"/>
        </w:rPr>
      </w:pPr>
    </w:p>
    <w:p w14:paraId="50F21F18" w14:textId="77777777" w:rsidR="00353800" w:rsidRPr="00D51CEF" w:rsidRDefault="00353800" w:rsidP="00353800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D51CEF">
        <w:rPr>
          <w:rFonts w:asciiTheme="minorHAnsi" w:hAnsiTheme="minorHAnsi" w:cs="Arial"/>
          <w:sz w:val="28"/>
          <w:szCs w:val="28"/>
        </w:rPr>
        <w:t>prije samog početka natjecanja članovi Županijskog/Međužupanijskog/Državnog povjerenstva kreiraju putem VETIS-a košuljicu za svakog učenika, preuzimaju zadatke i rješenja, žalbeni list i generiraju zaporke za svakog učenika</w:t>
      </w:r>
    </w:p>
    <w:p w14:paraId="739FB5EE" w14:textId="77777777" w:rsidR="00353800" w:rsidRPr="00D51CEF" w:rsidRDefault="00353800" w:rsidP="00353800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D51CEF">
        <w:rPr>
          <w:rFonts w:asciiTheme="minorHAnsi" w:hAnsiTheme="minorHAnsi" w:cs="Arial"/>
          <w:sz w:val="28"/>
          <w:szCs w:val="28"/>
        </w:rPr>
        <w:t xml:space="preserve">u prostorijama škole učenici, prije nego dobiju radni materijal (pitanja i zadatak), preuzimaju listić s osobnom zaporkom i upisuju svoje ime i prezime te spremaju listić u omotnicu </w:t>
      </w:r>
    </w:p>
    <w:p w14:paraId="51135FF9" w14:textId="77777777" w:rsidR="00353800" w:rsidRPr="00D51CEF" w:rsidRDefault="00353800" w:rsidP="00353800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D51CEF">
        <w:rPr>
          <w:rFonts w:asciiTheme="minorHAnsi" w:hAnsiTheme="minorHAnsi" w:cs="Arial"/>
          <w:sz w:val="28"/>
          <w:szCs w:val="28"/>
        </w:rPr>
        <w:t>učenici su dužni zapamtiti svoju zaporku do kraja natjecanja</w:t>
      </w:r>
    </w:p>
    <w:p w14:paraId="6F55BEAD" w14:textId="77777777" w:rsidR="00353800" w:rsidRPr="00D51CEF" w:rsidRDefault="00353800" w:rsidP="00353800">
      <w:pPr>
        <w:numPr>
          <w:ilvl w:val="0"/>
          <w:numId w:val="1"/>
        </w:numPr>
        <w:jc w:val="both"/>
        <w:rPr>
          <w:rFonts w:asciiTheme="minorHAnsi" w:hAnsiTheme="minorHAnsi" w:cs="Arial"/>
          <w:sz w:val="28"/>
          <w:szCs w:val="28"/>
        </w:rPr>
      </w:pPr>
      <w:r w:rsidRPr="00D51CEF">
        <w:rPr>
          <w:rFonts w:asciiTheme="minorHAnsi" w:hAnsiTheme="minorHAnsi" w:cs="Arial"/>
          <w:sz w:val="28"/>
          <w:szCs w:val="28"/>
        </w:rPr>
        <w:t>zatvorene omotnice sa zaporkama preuzima predsjednik Županijskog/Međužupanijskog/Državnog povjerenstva i otvara ih nakon isteka žalbenog roka.</w:t>
      </w:r>
    </w:p>
    <w:p w14:paraId="4780F047" w14:textId="77777777" w:rsidR="00353800" w:rsidRPr="00D51CEF" w:rsidRDefault="00353800" w:rsidP="00353800">
      <w:pPr>
        <w:jc w:val="both"/>
        <w:rPr>
          <w:rFonts w:asciiTheme="minorHAnsi" w:hAnsiTheme="minorHAnsi" w:cs="Arial"/>
          <w:b/>
          <w:i/>
          <w:sz w:val="28"/>
          <w:szCs w:val="28"/>
        </w:rPr>
      </w:pPr>
    </w:p>
    <w:p w14:paraId="388EB055" w14:textId="77777777" w:rsidR="00353800" w:rsidRPr="00D51CEF" w:rsidRDefault="00353800" w:rsidP="00353800">
      <w:pPr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D51CEF">
        <w:rPr>
          <w:rFonts w:asciiTheme="minorHAnsi" w:hAnsiTheme="minorHAnsi" w:cs="Arial"/>
          <w:b/>
          <w:i/>
          <w:sz w:val="28"/>
          <w:szCs w:val="28"/>
        </w:rPr>
        <w:t xml:space="preserve">Dodatne upute za provedbu natjecanja: </w:t>
      </w:r>
    </w:p>
    <w:p w14:paraId="550F6CDE" w14:textId="77777777" w:rsidR="00353800" w:rsidRPr="00D51CEF" w:rsidRDefault="00353800" w:rsidP="00353800">
      <w:pPr>
        <w:ind w:left="360"/>
        <w:jc w:val="both"/>
        <w:rPr>
          <w:rFonts w:asciiTheme="minorHAnsi" w:hAnsiTheme="minorHAnsi" w:cs="Arial"/>
          <w:sz w:val="28"/>
          <w:szCs w:val="28"/>
        </w:rPr>
      </w:pPr>
    </w:p>
    <w:p w14:paraId="4BD05F22" w14:textId="77777777" w:rsidR="00353800" w:rsidRPr="00D51CEF" w:rsidRDefault="00353800" w:rsidP="00353800">
      <w:pPr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D51CEF">
        <w:rPr>
          <w:rFonts w:asciiTheme="minorHAnsi" w:hAnsiTheme="minorHAnsi" w:cs="Arial"/>
          <w:sz w:val="28"/>
          <w:szCs w:val="28"/>
        </w:rPr>
        <w:t>učenici se pripremaju u učionicama predviđenima za provedbu natjecanja uz nazočnos</w:t>
      </w:r>
      <w:r>
        <w:rPr>
          <w:rFonts w:asciiTheme="minorHAnsi" w:hAnsiTheme="minorHAnsi" w:cs="Arial"/>
          <w:sz w:val="28"/>
          <w:szCs w:val="28"/>
        </w:rPr>
        <w:t xml:space="preserve">t dežurnih nastavnika i </w:t>
      </w:r>
      <w:r w:rsidRPr="00D51CEF">
        <w:rPr>
          <w:rFonts w:asciiTheme="minorHAnsi" w:hAnsiTheme="minorHAnsi" w:cs="Arial"/>
          <w:sz w:val="28"/>
          <w:szCs w:val="28"/>
        </w:rPr>
        <w:t>članova Županijskog/Međužupanijskog/Državnog povjerenstva</w:t>
      </w:r>
    </w:p>
    <w:p w14:paraId="13DE7711" w14:textId="77777777" w:rsidR="00353800" w:rsidRPr="00D51CEF" w:rsidRDefault="00353800" w:rsidP="00353800">
      <w:pPr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D51CEF">
        <w:rPr>
          <w:rFonts w:asciiTheme="minorHAnsi" w:hAnsiTheme="minorHAnsi" w:cs="Arial"/>
          <w:sz w:val="28"/>
          <w:szCs w:val="28"/>
        </w:rPr>
        <w:t>članovi Županijskog/Međužupanijskog/Državnog povjerenstva netom prije natjecanja daju upute i dijele zadatke učenicima</w:t>
      </w:r>
    </w:p>
    <w:p w14:paraId="588A873D" w14:textId="77777777" w:rsidR="00353800" w:rsidRPr="00D51CEF" w:rsidRDefault="00353800" w:rsidP="00353800">
      <w:pPr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po </w:t>
      </w:r>
      <w:r w:rsidRPr="00D51CEF">
        <w:rPr>
          <w:rFonts w:asciiTheme="minorHAnsi" w:hAnsiTheme="minorHAnsi" w:cs="Arial"/>
          <w:sz w:val="28"/>
          <w:szCs w:val="28"/>
        </w:rPr>
        <w:t>završetku natjecanja predsjednik Županijskog/Međužupanijskog/Državnog povjerenstva preuzima rješenja i pohranjuje ih do trenutka ispravljanja</w:t>
      </w:r>
    </w:p>
    <w:p w14:paraId="5573149D" w14:textId="77777777" w:rsidR="00353800" w:rsidRPr="00D51CEF" w:rsidRDefault="00353800" w:rsidP="00353800">
      <w:pPr>
        <w:numPr>
          <w:ilvl w:val="0"/>
          <w:numId w:val="2"/>
        </w:numPr>
        <w:jc w:val="both"/>
        <w:rPr>
          <w:rFonts w:asciiTheme="minorHAnsi" w:hAnsiTheme="minorHAnsi" w:cs="Arial"/>
          <w:sz w:val="28"/>
          <w:szCs w:val="28"/>
        </w:rPr>
      </w:pPr>
      <w:r w:rsidRPr="00D51CEF">
        <w:rPr>
          <w:rFonts w:asciiTheme="minorHAnsi" w:hAnsiTheme="minorHAnsi" w:cs="Arial"/>
          <w:sz w:val="28"/>
          <w:szCs w:val="28"/>
        </w:rPr>
        <w:t>Županijsko/Međužupanijsko/Državno povjerenstvo ocjenjuje i boduje natjecateljske zadatke, izrađuje privremenu ljestvicu poretka, rješava žalbe natjecatelja te nakon žalbenog roka obznanjuje konačnu ljestvicu poretka.</w:t>
      </w:r>
    </w:p>
    <w:p w14:paraId="3AEAA2A1" w14:textId="77777777" w:rsidR="00353800" w:rsidRPr="00D51CEF" w:rsidRDefault="00353800" w:rsidP="00353800">
      <w:pPr>
        <w:ind w:left="360"/>
        <w:jc w:val="both"/>
        <w:rPr>
          <w:rFonts w:asciiTheme="minorHAnsi" w:hAnsiTheme="minorHAnsi" w:cs="Arial"/>
          <w:sz w:val="28"/>
          <w:szCs w:val="28"/>
        </w:rPr>
      </w:pPr>
    </w:p>
    <w:p w14:paraId="566DBAED" w14:textId="77777777" w:rsidR="00353800" w:rsidRPr="00D51CEF" w:rsidRDefault="00353800" w:rsidP="00353800">
      <w:pPr>
        <w:ind w:left="360"/>
        <w:jc w:val="both"/>
        <w:rPr>
          <w:rFonts w:asciiTheme="minorHAnsi" w:hAnsiTheme="minorHAnsi" w:cs="Arial"/>
          <w:sz w:val="28"/>
          <w:szCs w:val="28"/>
        </w:rPr>
      </w:pPr>
    </w:p>
    <w:p w14:paraId="4AA8F807" w14:textId="77777777" w:rsidR="00353800" w:rsidRPr="00D51CEF" w:rsidRDefault="00353800" w:rsidP="00353800">
      <w:pPr>
        <w:jc w:val="both"/>
        <w:rPr>
          <w:rFonts w:asciiTheme="minorHAnsi" w:hAnsiTheme="minorHAnsi" w:cs="Arial"/>
          <w:sz w:val="28"/>
          <w:szCs w:val="28"/>
        </w:rPr>
      </w:pPr>
      <w:r w:rsidRPr="00D51CEF">
        <w:rPr>
          <w:rFonts w:asciiTheme="minorHAnsi" w:hAnsiTheme="minorHAnsi" w:cs="Arial"/>
          <w:sz w:val="28"/>
          <w:szCs w:val="28"/>
        </w:rPr>
        <w:t xml:space="preserve">U slučaju da dva ili više učenika/ca ostvari isti broj bodova, prednost ima učenik/ca </w:t>
      </w:r>
      <w:r w:rsidRPr="00D51CEF">
        <w:rPr>
          <w:rFonts w:asciiTheme="minorHAnsi" w:hAnsiTheme="minorHAnsi" w:cs="Arial"/>
          <w:sz w:val="28"/>
          <w:szCs w:val="28"/>
          <w:u w:val="single"/>
        </w:rPr>
        <w:t>koji je u kraćem vremenu predao natjecateljski zadatak</w:t>
      </w:r>
      <w:r w:rsidRPr="00D51CEF">
        <w:rPr>
          <w:rFonts w:asciiTheme="minorHAnsi" w:hAnsiTheme="minorHAnsi" w:cs="Arial"/>
          <w:sz w:val="28"/>
          <w:szCs w:val="28"/>
        </w:rPr>
        <w:t xml:space="preserve">, a u slučaju da i tada imaju isti broj bodova, prednost ima natjecatelj koji je ostvario veći broj bodova </w:t>
      </w:r>
      <w:r w:rsidRPr="00D51CEF">
        <w:rPr>
          <w:rFonts w:asciiTheme="minorHAnsi" w:hAnsiTheme="minorHAnsi" w:cs="Arial"/>
          <w:sz w:val="28"/>
          <w:szCs w:val="28"/>
          <w:u w:val="single"/>
        </w:rPr>
        <w:t>iz mozgalica</w:t>
      </w:r>
      <w:r w:rsidRPr="00D51CEF">
        <w:rPr>
          <w:rFonts w:asciiTheme="minorHAnsi" w:hAnsiTheme="minorHAnsi" w:cs="Arial"/>
          <w:sz w:val="28"/>
          <w:szCs w:val="28"/>
        </w:rPr>
        <w:t xml:space="preserve">. </w:t>
      </w:r>
    </w:p>
    <w:p w14:paraId="4F400DE4" w14:textId="77777777" w:rsidR="00353800" w:rsidRPr="00D51CEF" w:rsidRDefault="00353800" w:rsidP="00353800">
      <w:pPr>
        <w:jc w:val="both"/>
        <w:rPr>
          <w:rFonts w:asciiTheme="minorHAnsi" w:hAnsiTheme="minorHAnsi" w:cs="Arial"/>
          <w:sz w:val="28"/>
          <w:szCs w:val="28"/>
        </w:rPr>
      </w:pPr>
      <w:r w:rsidRPr="00D51CEF">
        <w:rPr>
          <w:rFonts w:asciiTheme="minorHAnsi" w:hAnsiTheme="minorHAnsi" w:cs="Arial"/>
          <w:sz w:val="28"/>
          <w:szCs w:val="28"/>
        </w:rPr>
        <w:t>Navedeni kriteriji vrijede za prva tri mjesta, na svim razinama natjecanja.</w:t>
      </w:r>
    </w:p>
    <w:p w14:paraId="6761CC80" w14:textId="77777777" w:rsidR="00353800" w:rsidRPr="00D51CEF" w:rsidRDefault="00353800" w:rsidP="00353800">
      <w:pPr>
        <w:jc w:val="both"/>
        <w:rPr>
          <w:rFonts w:asciiTheme="minorHAnsi" w:hAnsiTheme="minorHAnsi" w:cs="Arial"/>
          <w:sz w:val="28"/>
          <w:szCs w:val="28"/>
        </w:rPr>
      </w:pPr>
    </w:p>
    <w:p w14:paraId="2DEF4130" w14:textId="77777777" w:rsidR="00936FE8" w:rsidRDefault="00936FE8"/>
    <w:sectPr w:rsidR="00936FE8" w:rsidSect="00BC3FC2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3128" w14:textId="77777777" w:rsidR="00061FBC" w:rsidRDefault="00061FBC">
      <w:r>
        <w:separator/>
      </w:r>
    </w:p>
  </w:endnote>
  <w:endnote w:type="continuationSeparator" w:id="0">
    <w:p w14:paraId="0DC97859" w14:textId="77777777" w:rsidR="00061FBC" w:rsidRDefault="0006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0975D" w14:textId="77777777" w:rsidR="004F32EE" w:rsidRPr="00AA26F1" w:rsidRDefault="00353800" w:rsidP="004F32EE">
    <w:pPr>
      <w:pStyle w:val="Footer"/>
      <w:ind w:right="360"/>
      <w:jc w:val="center"/>
      <w:rPr>
        <w:rFonts w:ascii="Verdana" w:hAnsi="Verdana"/>
        <w:sz w:val="16"/>
        <w:szCs w:val="16"/>
      </w:rPr>
    </w:pPr>
    <w:r w:rsidRPr="00AA26F1">
      <w:rPr>
        <w:rFonts w:ascii="Verdana" w:hAnsi="Verdana"/>
        <w:sz w:val="16"/>
        <w:szCs w:val="16"/>
      </w:rPr>
      <w:t>DRŽAVNO POVJERENSTVO</w:t>
    </w:r>
  </w:p>
  <w:p w14:paraId="197B7B44" w14:textId="77777777" w:rsidR="004F32EE" w:rsidRPr="00AA26F1" w:rsidRDefault="00353800" w:rsidP="004F32EE">
    <w:pPr>
      <w:pStyle w:val="Footer"/>
      <w:ind w:right="360"/>
      <w:jc w:val="center"/>
      <w:rPr>
        <w:rFonts w:ascii="Verdana" w:hAnsi="Verdana"/>
        <w:sz w:val="16"/>
        <w:szCs w:val="16"/>
      </w:rPr>
    </w:pPr>
    <w:r w:rsidRPr="00AA26F1">
      <w:rPr>
        <w:rFonts w:ascii="Verdana" w:hAnsi="Verdana"/>
        <w:sz w:val="16"/>
        <w:szCs w:val="16"/>
      </w:rPr>
      <w:t>NATJECANJE U DISCIPLIN</w:t>
    </w:r>
    <w:r>
      <w:rPr>
        <w:rFonts w:ascii="Verdana" w:hAnsi="Verdana"/>
        <w:sz w:val="16"/>
        <w:szCs w:val="16"/>
      </w:rPr>
      <w:t>I</w:t>
    </w:r>
    <w:r w:rsidRPr="00AA26F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RAČUNOVODSTVO</w:t>
    </w:r>
  </w:p>
  <w:p w14:paraId="3134A730" w14:textId="77777777" w:rsidR="004F32EE" w:rsidRPr="00AA26F1" w:rsidRDefault="00353800" w:rsidP="004F32EE">
    <w:pPr>
      <w:pStyle w:val="Footer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š</w:t>
    </w:r>
    <w:r w:rsidRPr="00AA26F1">
      <w:rPr>
        <w:rFonts w:ascii="Verdana" w:hAnsi="Verdana"/>
        <w:sz w:val="16"/>
        <w:szCs w:val="16"/>
      </w:rPr>
      <w:t xml:space="preserve">k. god. </w:t>
    </w:r>
    <w:r>
      <w:rPr>
        <w:rFonts w:ascii="Verdana" w:hAnsi="Verdana"/>
        <w:sz w:val="16"/>
        <w:szCs w:val="16"/>
      </w:rPr>
      <w:t>2016.</w:t>
    </w:r>
    <w:r w:rsidRPr="00AA26F1"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</w:rPr>
      <w:t>7</w:t>
    </w:r>
    <w:r w:rsidRPr="00AA26F1">
      <w:rPr>
        <w:rFonts w:ascii="Verdana" w:hAnsi="Verdana"/>
        <w:sz w:val="16"/>
        <w:szCs w:val="16"/>
      </w:rPr>
      <w:t>.</w:t>
    </w:r>
  </w:p>
  <w:p w14:paraId="4BFE9ADA" w14:textId="77777777" w:rsidR="004F32EE" w:rsidRDefault="0006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41838" w14:textId="77777777" w:rsidR="00061FBC" w:rsidRDefault="00061FBC">
      <w:r>
        <w:separator/>
      </w:r>
    </w:p>
  </w:footnote>
  <w:footnote w:type="continuationSeparator" w:id="0">
    <w:p w14:paraId="48E06E7A" w14:textId="77777777" w:rsidR="00061FBC" w:rsidRDefault="0006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ACE86" w14:textId="77777777" w:rsidR="004F32EE" w:rsidRPr="00AA26F1" w:rsidRDefault="00353800" w:rsidP="004F32EE">
    <w:pPr>
      <w:pStyle w:val="Header"/>
      <w:jc w:val="center"/>
      <w:rPr>
        <w:rFonts w:ascii="Verdana" w:hAnsi="Verdana"/>
        <w:sz w:val="16"/>
        <w:szCs w:val="16"/>
      </w:rPr>
    </w:pPr>
    <w:r w:rsidRPr="00AA26F1">
      <w:rPr>
        <w:rFonts w:ascii="Verdana" w:hAnsi="Verdana"/>
        <w:sz w:val="16"/>
        <w:szCs w:val="16"/>
      </w:rPr>
      <w:t>AGENCIJA ZA STRUKOVNO OBRAZOVANJE I OBRAZOVANJE ODRASLIH</w:t>
    </w:r>
  </w:p>
  <w:p w14:paraId="4251C378" w14:textId="77777777" w:rsidR="004F32EE" w:rsidRPr="00AA26F1" w:rsidRDefault="00353800" w:rsidP="004F32EE">
    <w:pPr>
      <w:pStyle w:val="Header"/>
      <w:jc w:val="center"/>
      <w:rPr>
        <w:rFonts w:ascii="Verdana" w:hAnsi="Verdana"/>
        <w:sz w:val="16"/>
        <w:szCs w:val="16"/>
      </w:rPr>
    </w:pPr>
    <w:r w:rsidRPr="00AA26F1">
      <w:rPr>
        <w:rFonts w:ascii="Verdana" w:hAnsi="Verdana"/>
        <w:sz w:val="16"/>
        <w:szCs w:val="16"/>
      </w:rPr>
      <w:t xml:space="preserve">DRŽAVNO NATJECANJE – OBRAZOVNI SEKTOR EKONOMIJA, TRGOVINA I POSLOVNA ADMINISTRACIJA </w:t>
    </w:r>
  </w:p>
  <w:p w14:paraId="55C4B5CC" w14:textId="77777777" w:rsidR="004F32EE" w:rsidRDefault="00061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24674"/>
    <w:multiLevelType w:val="hybridMultilevel"/>
    <w:tmpl w:val="102A570C"/>
    <w:lvl w:ilvl="0" w:tplc="C86EB4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60D23"/>
    <w:multiLevelType w:val="hybridMultilevel"/>
    <w:tmpl w:val="6FEC308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2733B"/>
    <w:multiLevelType w:val="hybridMultilevel"/>
    <w:tmpl w:val="2B00F23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00"/>
    <w:rsid w:val="00061FBC"/>
    <w:rsid w:val="00353800"/>
    <w:rsid w:val="007100C4"/>
    <w:rsid w:val="009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0A57"/>
  <w15:chartTrackingRefBased/>
  <w15:docId w15:val="{E2646103-EED5-419F-882C-4A317203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353800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53800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8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35380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3538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538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353800"/>
    <w:pPr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353800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3538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5380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353800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35380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rsid w:val="003538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80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rsid w:val="00353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538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538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0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Kuljiš</dc:creator>
  <cp:keywords/>
  <dc:description/>
  <cp:lastModifiedBy>Nina Kuljiš</cp:lastModifiedBy>
  <cp:revision>2</cp:revision>
  <dcterms:created xsi:type="dcterms:W3CDTF">2016-12-23T07:11:00Z</dcterms:created>
  <dcterms:modified xsi:type="dcterms:W3CDTF">2016-12-23T07:15:00Z</dcterms:modified>
</cp:coreProperties>
</file>